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D8" w:rsidRPr="00DA58D8" w:rsidRDefault="00DA58D8" w:rsidP="00DA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№553 с углубленным изучением английского языка Фрунзенского района Санкт-Петербурга</w:t>
      </w: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2F4E5E" w:rsidRPr="002F4E5E" w:rsidTr="0043403C">
        <w:tc>
          <w:tcPr>
            <w:tcW w:w="6947" w:type="dxa"/>
          </w:tcPr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2017 г.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«1» сентября 2017 г.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8D8" w:rsidRPr="00DA58D8" w:rsidRDefault="00DA58D8" w:rsidP="00DA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8D8" w:rsidRPr="00DA58D8" w:rsidRDefault="00DA58D8" w:rsidP="00DA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DA58D8" w:rsidRPr="00DA58D8" w:rsidRDefault="00DE111C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A58D8" w:rsidRPr="00DA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</w:t>
      </w:r>
      <w:r w:rsidR="00E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</w:t>
      </w:r>
      <w:r w:rsidR="00DA58D8" w:rsidRPr="00DA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A5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Тилькунова Н.С.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6E" w:rsidRPr="00382D46" w:rsidRDefault="0059496E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Default="00527660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03C" w:rsidRDefault="0043403C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03C" w:rsidRPr="00542DDC" w:rsidRDefault="0043403C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8E" w:rsidRDefault="00787A8E" w:rsidP="005276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Default="00527660" w:rsidP="005276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43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- 201</w:t>
      </w:r>
      <w:r w:rsidR="0043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4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403C" w:rsidRPr="00382D46" w:rsidRDefault="0043403C" w:rsidP="00DE089A">
      <w:pPr>
        <w:rPr>
          <w:rFonts w:ascii="Times New Roman" w:hAnsi="Times New Roman" w:cs="Times New Roman"/>
          <w:b/>
          <w:sz w:val="24"/>
          <w:szCs w:val="24"/>
        </w:rPr>
      </w:pPr>
    </w:p>
    <w:p w:rsidR="0059496E" w:rsidRPr="00382D46" w:rsidRDefault="0059496E" w:rsidP="00DE089A">
      <w:pPr>
        <w:rPr>
          <w:rFonts w:ascii="Times New Roman" w:hAnsi="Times New Roman" w:cs="Times New Roman"/>
          <w:b/>
          <w:sz w:val="24"/>
          <w:szCs w:val="24"/>
        </w:rPr>
      </w:pPr>
    </w:p>
    <w:p w:rsidR="00527660" w:rsidRDefault="00527660" w:rsidP="0052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6345450"/>
        <w:docPartObj>
          <w:docPartGallery w:val="Table of Contents"/>
          <w:docPartUnique/>
        </w:docPartObj>
      </w:sdtPr>
      <w:sdtContent>
        <w:p w:rsidR="002D0B8E" w:rsidRDefault="002D0B8E">
          <w:pPr>
            <w:pStyle w:val="a9"/>
          </w:pPr>
        </w:p>
        <w:p w:rsidR="002D0B8E" w:rsidRDefault="002D0B8E">
          <w:pPr>
            <w:pStyle w:val="11"/>
          </w:pPr>
          <w:r w:rsidRPr="002D0B8E">
            <w:rPr>
              <w:rFonts w:ascii="Times New Roman" w:hAnsi="Times New Roman" w:cs="Times New Roman"/>
              <w:b/>
              <w:sz w:val="24"/>
              <w:szCs w:val="32"/>
            </w:rPr>
            <w:t xml:space="preserve">1. Пояснительная записка 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2D0B8E" w:rsidRPr="00364C6A" w:rsidRDefault="002D0B8E">
          <w:pPr>
            <w:pStyle w:val="2"/>
            <w:ind w:left="216"/>
            <w:rPr>
              <w:rFonts w:ascii="Times New Roman" w:hAnsi="Times New Roman" w:cs="Times New Roman"/>
              <w:sz w:val="24"/>
            </w:rPr>
          </w:pPr>
          <w:r w:rsidRPr="00364C6A">
            <w:rPr>
              <w:rFonts w:ascii="Times New Roman" w:hAnsi="Times New Roman" w:cs="Times New Roman"/>
              <w:sz w:val="24"/>
            </w:rPr>
            <w:t>1.1.</w:t>
          </w:r>
          <w:r w:rsidRPr="00364C6A">
            <w:rPr>
              <w:rFonts w:ascii="Times New Roman" w:hAnsi="Times New Roman" w:cs="Times New Roman"/>
              <w:sz w:val="24"/>
            </w:rPr>
            <w:tab/>
            <w:t>Актуальность</w:t>
          </w:r>
          <w:r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sz w:val="24"/>
            </w:rPr>
            <w:t>4</w:t>
          </w:r>
        </w:p>
        <w:p w:rsidR="002D0B8E" w:rsidRPr="00364C6A" w:rsidRDefault="002D0B8E" w:rsidP="002D0B8E">
          <w:pPr>
            <w:pStyle w:val="3"/>
            <w:ind w:left="0"/>
            <w:rPr>
              <w:rFonts w:ascii="Times New Roman" w:hAnsi="Times New Roman" w:cs="Times New Roman"/>
              <w:sz w:val="24"/>
            </w:rPr>
          </w:pPr>
          <w:r w:rsidRPr="00364C6A">
            <w:rPr>
              <w:rFonts w:ascii="Times New Roman" w:hAnsi="Times New Roman" w:cs="Times New Roman"/>
              <w:sz w:val="24"/>
            </w:rPr>
            <w:t xml:space="preserve">    1.2.</w:t>
          </w:r>
          <w:r w:rsidRPr="00364C6A">
            <w:rPr>
              <w:rFonts w:ascii="Times New Roman" w:hAnsi="Times New Roman" w:cs="Times New Roman"/>
              <w:sz w:val="24"/>
            </w:rPr>
            <w:tab/>
            <w:t>Общая характеристика учебного предмета</w:t>
          </w:r>
          <w:r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64C6A">
            <w:rPr>
              <w:rFonts w:ascii="Times New Roman" w:hAnsi="Times New Roman" w:cs="Times New Roman"/>
              <w:sz w:val="24"/>
            </w:rPr>
            <w:t>4</w:t>
          </w:r>
        </w:p>
        <w:p w:rsidR="002D0B8E" w:rsidRPr="00364C6A" w:rsidRDefault="006E1B5A">
          <w:pPr>
            <w:pStyle w:val="11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2. Ценностные ориентиры содержания предмета</w:t>
          </w:r>
          <w:r w:rsidR="002D0B8E"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b/>
              <w:bCs/>
              <w:sz w:val="24"/>
            </w:rPr>
            <w:t>7</w:t>
          </w:r>
        </w:p>
        <w:p w:rsidR="002D0B8E" w:rsidRPr="00364C6A" w:rsidRDefault="006E1B5A">
          <w:pPr>
            <w:pStyle w:val="2"/>
            <w:ind w:left="216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2.1 Познавательные УУД</w:t>
          </w:r>
          <w:r w:rsidR="002D0B8E"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sz w:val="24"/>
            </w:rPr>
            <w:t>7</w:t>
          </w:r>
        </w:p>
        <w:p w:rsidR="002D0B8E" w:rsidRDefault="006E1B5A" w:rsidP="002D0B8E">
          <w:pPr>
            <w:pStyle w:val="3"/>
            <w:ind w:left="0"/>
          </w:pPr>
          <w:r>
            <w:rPr>
              <w:rFonts w:ascii="Times New Roman" w:hAnsi="Times New Roman" w:cs="Times New Roman"/>
              <w:sz w:val="24"/>
            </w:rPr>
            <w:t xml:space="preserve">    2.2. Регулятивные УУД</w:t>
          </w:r>
          <w:r w:rsidR="002D0B8E"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sz w:val="24"/>
            </w:rPr>
            <w:t>7</w:t>
          </w:r>
        </w:p>
        <w:p w:rsidR="00364C6A" w:rsidRP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</w:t>
          </w:r>
          <w:r w:rsidR="006E1B5A">
            <w:rPr>
              <w:rFonts w:ascii="Times New Roman" w:hAnsi="Times New Roman" w:cs="Times New Roman"/>
              <w:sz w:val="24"/>
              <w:lang w:eastAsia="ru-RU"/>
            </w:rPr>
            <w:t>2.3. Коммуникативные УУД</w:t>
          </w:r>
          <w:r w:rsidRPr="00364C6A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="00787A8E" w:rsidRPr="00364C6A">
            <w:rPr>
              <w:rFonts w:ascii="Times New Roman" w:hAnsi="Times New Roman" w:cs="Times New Roman"/>
              <w:sz w:val="24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Pr="00364C6A">
            <w:rPr>
              <w:rFonts w:ascii="Times New Roman" w:hAnsi="Times New Roman" w:cs="Times New Roman"/>
              <w:sz w:val="24"/>
              <w:lang w:eastAsia="ru-RU"/>
            </w:rPr>
            <w:t>………</w:t>
          </w:r>
          <w:r>
            <w:rPr>
              <w:rFonts w:ascii="Times New Roman" w:hAnsi="Times New Roman" w:cs="Times New Roman"/>
              <w:sz w:val="24"/>
              <w:lang w:eastAsia="ru-RU"/>
            </w:rPr>
            <w:t>......</w:t>
          </w:r>
          <w:r w:rsidRPr="00364C6A"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="00DA58D8">
            <w:rPr>
              <w:rFonts w:ascii="Times New Roman" w:hAnsi="Times New Roman" w:cs="Times New Roman"/>
              <w:sz w:val="24"/>
              <w:lang w:eastAsia="ru-RU"/>
            </w:rPr>
            <w:t>7</w:t>
          </w:r>
        </w:p>
        <w:p w:rsid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 w:rsidRPr="00364C6A">
            <w:rPr>
              <w:rFonts w:ascii="Times New Roman" w:hAnsi="Times New Roman" w:cs="Times New Roman"/>
              <w:b/>
              <w:sz w:val="24"/>
              <w:lang w:eastAsia="ru-RU"/>
            </w:rPr>
            <w:t>3.</w:t>
          </w:r>
          <w:r>
            <w:rPr>
              <w:rFonts w:ascii="Times New Roman" w:hAnsi="Times New Roman" w:cs="Times New Roman"/>
              <w:b/>
              <w:sz w:val="24"/>
              <w:lang w:eastAsia="ru-RU"/>
            </w:rPr>
            <w:t xml:space="preserve"> </w:t>
          </w:r>
          <w:r w:rsidR="006E1B5A">
            <w:rPr>
              <w:rFonts w:ascii="Times New Roman" w:hAnsi="Times New Roman" w:cs="Times New Roman"/>
              <w:b/>
              <w:sz w:val="24"/>
              <w:lang w:eastAsia="ru-RU"/>
            </w:rPr>
            <w:t>Образовательные результаты освоения учебного          предмета…………………………………………………………….</w:t>
          </w:r>
          <w:r>
            <w:rPr>
              <w:rFonts w:ascii="Times New Roman" w:hAnsi="Times New Roman" w:cs="Times New Roman"/>
              <w:sz w:val="24"/>
              <w:lang w:eastAsia="ru-RU"/>
            </w:rPr>
            <w:t>..........................................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..</w:t>
          </w:r>
          <w:r w:rsidR="00DA58D8">
            <w:rPr>
              <w:rFonts w:ascii="Times New Roman" w:hAnsi="Times New Roman" w:cs="Times New Roman"/>
              <w:sz w:val="24"/>
              <w:lang w:eastAsia="ru-RU"/>
            </w:rPr>
            <w:t>8</w:t>
          </w:r>
        </w:p>
        <w:p w:rsidR="006E1B5A" w:rsidRDefault="006E1B5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3.1. Личностные 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………………………………………………………………………………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9</w:t>
          </w:r>
          <w:r>
            <w:rPr>
              <w:rFonts w:ascii="Times New Roman" w:hAnsi="Times New Roman" w:cs="Times New Roman"/>
              <w:sz w:val="24"/>
              <w:lang w:eastAsia="ru-RU"/>
            </w:rPr>
            <w:t xml:space="preserve">  </w:t>
          </w:r>
        </w:p>
        <w:p w:rsidR="006E1B5A" w:rsidRDefault="006E1B5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3.2. Метапредметные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………………………………………………………………………….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9</w:t>
          </w:r>
        </w:p>
        <w:p w:rsidR="006E1B5A" w:rsidRDefault="006E1B5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3.3. Предметные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……………………………………………………………………………….9</w:t>
          </w:r>
        </w:p>
        <w:p w:rsidR="00517725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 w:rsidRPr="00517725">
            <w:rPr>
              <w:rFonts w:ascii="Times New Roman" w:hAnsi="Times New Roman" w:cs="Times New Roman"/>
              <w:b/>
              <w:sz w:val="24"/>
              <w:lang w:eastAsia="ru-RU"/>
            </w:rPr>
            <w:t>4. Материально-техническое обеспечение программы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…………………………………..12</w:t>
          </w:r>
        </w:p>
        <w:p w:rsidR="00364C6A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lang w:eastAsia="ru-RU"/>
            </w:rPr>
            <w:t>5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.</w:t>
          </w:r>
          <w:r w:rsidR="00364C6A">
            <w:rPr>
              <w:rFonts w:ascii="Times New Roman" w:hAnsi="Times New Roman" w:cs="Times New Roman"/>
              <w:b/>
              <w:sz w:val="24"/>
              <w:lang w:eastAsia="ru-RU"/>
            </w:rPr>
            <w:t xml:space="preserve"> 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Учебно-тематический план по технологии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…………………...………………...………12</w:t>
          </w:r>
        </w:p>
        <w:p w:rsidR="00364C6A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lang w:eastAsia="ru-RU"/>
            </w:rPr>
            <w:t>6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. Календарно-тематическое планирование</w:t>
          </w:r>
          <w:r w:rsidR="00364C6A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14</w:t>
          </w:r>
        </w:p>
        <w:p w:rsidR="00517725" w:rsidRPr="00346702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7. </w:t>
          </w:r>
          <w:r>
            <w:rPr>
              <w:rFonts w:ascii="Times New Roman" w:hAnsi="Times New Roman" w:cs="Times New Roman"/>
              <w:b/>
              <w:sz w:val="24"/>
              <w:lang w:eastAsia="ru-RU"/>
            </w:rPr>
            <w:t>Перечень практичес</w:t>
          </w:r>
          <w:r w:rsidR="00346702">
            <w:rPr>
              <w:rFonts w:ascii="Times New Roman" w:hAnsi="Times New Roman" w:cs="Times New Roman"/>
              <w:b/>
              <w:sz w:val="24"/>
              <w:lang w:eastAsia="ru-RU"/>
            </w:rPr>
            <w:t xml:space="preserve">ких </w:t>
          </w:r>
          <w:r w:rsidR="00346702" w:rsidRPr="00346702">
            <w:rPr>
              <w:rFonts w:ascii="Times New Roman" w:hAnsi="Times New Roman" w:cs="Times New Roman"/>
              <w:b/>
              <w:sz w:val="24"/>
              <w:lang w:eastAsia="ru-RU"/>
            </w:rPr>
            <w:t>работ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</w:t>
          </w:r>
          <w:r w:rsidR="00346702" w:rsidRPr="00346702">
            <w:rPr>
              <w:rFonts w:ascii="Times New Roman" w:hAnsi="Times New Roman" w:cs="Times New Roman"/>
              <w:sz w:val="24"/>
              <w:lang w:eastAsia="ru-RU"/>
            </w:rPr>
            <w:t>29</w:t>
          </w:r>
        </w:p>
        <w:p w:rsidR="00364C6A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lang w:eastAsia="ru-RU"/>
            </w:rPr>
            <w:t>8</w:t>
          </w:r>
          <w:r w:rsidR="00364C6A">
            <w:rPr>
              <w:rFonts w:ascii="Times New Roman" w:hAnsi="Times New Roman" w:cs="Times New Roman"/>
              <w:b/>
              <w:sz w:val="24"/>
              <w:lang w:eastAsia="ru-RU"/>
            </w:rPr>
            <w:t xml:space="preserve">. 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Информационное обеспечение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………..…………………………………………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……….30</w:t>
          </w:r>
        </w:p>
        <w:p w:rsid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P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P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Default="00364C6A" w:rsidP="002D0B8E">
          <w:pPr>
            <w:rPr>
              <w:lang w:eastAsia="ru-RU"/>
            </w:rPr>
          </w:pPr>
        </w:p>
        <w:p w:rsidR="002D0B8E" w:rsidRPr="002D0B8E" w:rsidRDefault="00DE111C" w:rsidP="002D0B8E">
          <w:pPr>
            <w:rPr>
              <w:lang w:eastAsia="ru-RU"/>
            </w:rPr>
          </w:pPr>
        </w:p>
      </w:sdtContent>
    </w:sdt>
    <w:p w:rsidR="00527660" w:rsidRDefault="00527660" w:rsidP="00527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60" w:rsidRDefault="00527660" w:rsidP="00517725">
      <w:pPr>
        <w:rPr>
          <w:rFonts w:ascii="Times New Roman" w:hAnsi="Times New Roman" w:cs="Times New Roman"/>
          <w:b/>
          <w:sz w:val="24"/>
          <w:szCs w:val="24"/>
        </w:rPr>
      </w:pPr>
    </w:p>
    <w:p w:rsidR="0059496E" w:rsidRDefault="0059496E" w:rsidP="002A6AA9">
      <w:pPr>
        <w:rPr>
          <w:rFonts w:ascii="Times New Roman" w:hAnsi="Times New Roman" w:cs="Times New Roman"/>
          <w:b/>
          <w:sz w:val="24"/>
          <w:szCs w:val="24"/>
        </w:rPr>
      </w:pPr>
    </w:p>
    <w:p w:rsidR="00DA58D8" w:rsidRPr="00517725" w:rsidRDefault="00DA58D8" w:rsidP="002A6AA9">
      <w:pPr>
        <w:rPr>
          <w:rFonts w:ascii="Times New Roman" w:hAnsi="Times New Roman" w:cs="Times New Roman"/>
          <w:b/>
          <w:sz w:val="24"/>
          <w:szCs w:val="24"/>
        </w:rPr>
      </w:pPr>
    </w:p>
    <w:p w:rsidR="00527660" w:rsidRPr="002A6AA9" w:rsidRDefault="00527660" w:rsidP="002A6AA9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7A8E" w:rsidRPr="00787A8E" w:rsidRDefault="00787A8E" w:rsidP="00A75FEE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 xml:space="preserve">      Рабочая программа по технологии составлена в соответствии с: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787A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87A8E">
        <w:rPr>
          <w:rFonts w:ascii="Times New Roman" w:hAnsi="Times New Roman" w:cs="Times New Roman"/>
          <w:sz w:val="24"/>
          <w:szCs w:val="24"/>
        </w:rPr>
        <w:t xml:space="preserve"> классов),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10.06.2014 03-20-2420/14-0-0 «Методические рекомендации по организации изучения учебного предмета «Технология» в общеобразовательных организациях в 2014 - 2015 учебном году»,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787A8E" w:rsidRPr="00787A8E" w:rsidRDefault="0065438A" w:rsidP="00A75FEE">
      <w:pPr>
        <w:numPr>
          <w:ilvl w:val="0"/>
          <w:numId w:val="36"/>
        </w:numPr>
        <w:shd w:val="clear" w:color="auto" w:fill="FFFFFF"/>
        <w:tabs>
          <w:tab w:val="num" w:pos="993"/>
        </w:tabs>
        <w:spacing w:line="240" w:lineRule="auto"/>
        <w:ind w:left="0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программой</w:t>
      </w:r>
      <w:r w:rsidR="00787A8E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технологии, в соответствии с базисным учебным планом общеобразовательных учреждений Российской Федерации и ориентирована на работу по учебнику под редакцией Н.В. Синица, П.С. Самородский (М.: Вентана-Граф, 2014)</w:t>
      </w:r>
    </w:p>
    <w:p w:rsidR="00787A8E" w:rsidRPr="00787A8E" w:rsidRDefault="00787A8E" w:rsidP="00A75FEE">
      <w:pPr>
        <w:numPr>
          <w:ilvl w:val="0"/>
          <w:numId w:val="36"/>
        </w:numPr>
        <w:shd w:val="clear" w:color="auto" w:fill="FFFFFF"/>
        <w:tabs>
          <w:tab w:val="num" w:pos="993"/>
        </w:tabs>
        <w:spacing w:line="240" w:lineRule="auto"/>
        <w:ind w:left="0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lastRenderedPageBreak/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787A8E" w:rsidRPr="00787A8E" w:rsidRDefault="00787A8E" w:rsidP="00A75FEE">
      <w:pPr>
        <w:numPr>
          <w:ilvl w:val="0"/>
          <w:numId w:val="36"/>
        </w:numPr>
        <w:shd w:val="clear" w:color="auto" w:fill="FFFFFF"/>
        <w:tabs>
          <w:tab w:val="num" w:pos="993"/>
        </w:tabs>
        <w:spacing w:line="240" w:lineRule="auto"/>
        <w:ind w:left="0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746A9" w:rsidRPr="002A6AA9" w:rsidRDefault="00903C2F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объеме 2 часа в неделю, 68 часов в год. Эта программа является актуальной и учитывает интересы, как мальчиков, так и девочек.</w:t>
      </w:r>
    </w:p>
    <w:p w:rsidR="00527660" w:rsidRPr="002A6AA9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учащихся.</w:t>
      </w:r>
    </w:p>
    <w:p w:rsidR="00527660" w:rsidRPr="002A6AA9" w:rsidRDefault="00527660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включает следующие разделы:</w:t>
      </w:r>
    </w:p>
    <w:p w:rsidR="00527660" w:rsidRPr="002A6AA9" w:rsidRDefault="00527660" w:rsidP="00A75FEE">
      <w:pPr>
        <w:pStyle w:val="a8"/>
        <w:numPr>
          <w:ilvl w:val="0"/>
          <w:numId w:val="2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записку;</w:t>
      </w:r>
    </w:p>
    <w:p w:rsidR="00527660" w:rsidRPr="002A6AA9" w:rsidRDefault="00527660" w:rsidP="00A75FEE">
      <w:pPr>
        <w:pStyle w:val="a8"/>
        <w:numPr>
          <w:ilvl w:val="0"/>
          <w:numId w:val="2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содержание, состоящее из разделов и тем;</w:t>
      </w:r>
    </w:p>
    <w:p w:rsidR="00527660" w:rsidRPr="002A6AA9" w:rsidRDefault="00527660" w:rsidP="00A75FEE">
      <w:pPr>
        <w:pStyle w:val="a8"/>
        <w:numPr>
          <w:ilvl w:val="0"/>
          <w:numId w:val="2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тематическое планирование (последовательность изучения разделов и тем) с распределением учебных часов;</w:t>
      </w:r>
    </w:p>
    <w:p w:rsidR="00527660" w:rsidRDefault="0065438A" w:rsidP="00A75FEE">
      <w:pPr>
        <w:pStyle w:val="a8"/>
        <w:numPr>
          <w:ilvl w:val="0"/>
          <w:numId w:val="1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660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техническое и информационное обеспечение программы.</w:t>
      </w:r>
    </w:p>
    <w:p w:rsidR="006E1B5A" w:rsidRPr="002A6AA9" w:rsidRDefault="006E1B5A" w:rsidP="00A75FEE">
      <w:pPr>
        <w:pStyle w:val="a8"/>
        <w:shd w:val="clear" w:color="auto" w:fill="FFFFFF"/>
        <w:spacing w:after="0"/>
        <w:ind w:left="731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3085" w:rsidRDefault="00527660" w:rsidP="0065438A">
      <w:pPr>
        <w:pStyle w:val="a8"/>
        <w:numPr>
          <w:ilvl w:val="1"/>
          <w:numId w:val="3"/>
        </w:numPr>
        <w:shd w:val="clear" w:color="auto" w:fill="FFFFFF"/>
        <w:spacing w:after="0"/>
        <w:ind w:left="644" w:right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527660" w:rsidRPr="002A6AA9" w:rsidRDefault="0065438A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27660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обусловлена внедрением в практику образования системно-деятельностного подхода, одной из форм которого является освоение учащимися проектно-исследовательской деятельности.</w:t>
      </w:r>
    </w:p>
    <w:p w:rsidR="002A3085" w:rsidRDefault="0065438A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27660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последних стратегических документах в области образования проектно-исследовательская деятельность рассматривается как способ познания учащимися окружающего мира, позволяющий использовать доступные источники информации для </w:t>
      </w:r>
    </w:p>
    <w:p w:rsidR="00986953" w:rsidRPr="002A6AA9" w:rsidRDefault="00527660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собственного мировоззрения и целостного мировосприятия. Освоение </w:t>
      </w:r>
    </w:p>
    <w:p w:rsidR="00527660" w:rsidRPr="002A6AA9" w:rsidRDefault="00527660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проектно-исследовательской деятельности учащимися в свете ФГОС оценивается как достижение образовательных результатов, среди которых преобладают метапредметные. </w:t>
      </w:r>
    </w:p>
    <w:p w:rsidR="00527660" w:rsidRDefault="0065438A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27660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утрачивает своей актуальности и компетентностный подход, который в школьном образовании понимается как ориентация образовательной практики на развитие такого интегрального качества личности, как способность и готовность ученика решать проблемы, типичные и нетрадиционные задачи, возникающие в актуальных для него жизненных ситуациях, с использованием ценностей, способностей, образовательного и жизненного о</w:t>
      </w:r>
      <w:r w:rsidR="002A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пыта.</w:t>
      </w:r>
    </w:p>
    <w:p w:rsidR="006E1B5A" w:rsidRPr="002A6AA9" w:rsidRDefault="006E1B5A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3085" w:rsidRDefault="00527660" w:rsidP="0065438A">
      <w:pPr>
        <w:pStyle w:val="a8"/>
        <w:numPr>
          <w:ilvl w:val="1"/>
          <w:numId w:val="3"/>
        </w:numPr>
        <w:shd w:val="clear" w:color="auto" w:fill="FFFFFF"/>
        <w:spacing w:after="0"/>
        <w:ind w:left="644" w:right="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746A9" w:rsidRPr="002A6AA9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</w:t>
      </w:r>
    </w:p>
    <w:p w:rsidR="00527660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2A6AA9" w:rsidRPr="002A6AA9" w:rsidRDefault="002A6AA9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комбинированной</w:t>
      </w:r>
      <w:r w:rsidR="002A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ней сочетаются два основных направления технологии: «Индустриальные технологии» и «Технологии ведения дома», в рамках которых изучается учебный предмет.</w:t>
      </w:r>
    </w:p>
    <w:p w:rsidR="00527660" w:rsidRPr="002A6AA9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27660" w:rsidRPr="002A6AA9" w:rsidRDefault="009746A9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ржание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«Технология» 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материала по следующим сквозным образовательным линиям: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эстетика труда;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черчения, графики, дизайна; 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2A3085" w:rsidRPr="002A3085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жизненных, профессиональных планов учащимися;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2A6AA9" w:rsidRPr="002A3085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DA58D8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для программы по направлению «Технология» являются разделы 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домашнего хозяйства», «</w:t>
      </w:r>
      <w:r w:rsidR="0065438A" w:rsidRPr="0065438A">
        <w:rPr>
          <w:rFonts w:ascii="Times New Roman" w:hAnsi="Times New Roman" w:cs="Times New Roman"/>
          <w:bCs/>
          <w:sz w:val="24"/>
          <w:szCs w:val="24"/>
        </w:rPr>
        <w:t>Технологии ручной обработки древесины и древесных материалов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«Создание изделий из текстильных материалов», «Кулинария», «</w:t>
      </w:r>
      <w:r w:rsidR="00654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творческой и опытнической деятельности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каждый из которых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использование общепедагогических дидактических принципов: связь теории с практик</w:t>
      </w:r>
      <w:r w:rsidR="00E9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научность, сознательность и</w:t>
      </w:r>
      <w:r w:rsidR="006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усвоения знаний, а значит, достижение дидактической цели.</w:t>
      </w:r>
    </w:p>
    <w:p w:rsidR="00527660" w:rsidRPr="002A6AA9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46A9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54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творческой и опытнической деятельности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учащиеся </w:t>
      </w:r>
      <w:r w:rsidR="006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знакоми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понятиями исследовательской, опытнической и проектной деятельности, назначением, видами проектов и соответствующими этапами работы, приобретают основы информационно-коммуникационно-технологической компетентности как метапредметного умения. Полученные знания закрепляются на практике путём выполнения проектно-исследовательских, лабораторных и практических работ.</w:t>
      </w:r>
    </w:p>
    <w:p w:rsidR="00527660" w:rsidRPr="002A6AA9" w:rsidRDefault="00527660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отбира</w:t>
      </w:r>
      <w:r w:rsidR="009746A9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положений:</w:t>
      </w:r>
    </w:p>
    <w:p w:rsidR="00986953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научно-технических достижений; </w:t>
      </w:r>
    </w:p>
    <w:p w:rsidR="00527660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527660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527660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527660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527660" w:rsidRPr="002A6AA9" w:rsidRDefault="00527660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</w:t>
      </w:r>
      <w:r w:rsidR="00B06E44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ы.  И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материала программы, связанного с практическими работами, предваря</w:t>
      </w:r>
      <w:r w:rsidR="00B06E44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необходимым минимумом теоретических сведений. </w:t>
      </w:r>
    </w:p>
    <w:p w:rsidR="00986953" w:rsidRPr="002A6AA9" w:rsidRDefault="00527660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направление включает в себя базовые разделы и представляет собой изучение элементов традиционного предмета «Технология». </w:t>
      </w:r>
    </w:p>
    <w:p w:rsidR="00527660" w:rsidRPr="002A6AA9" w:rsidRDefault="00527660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компетенций, связанных с решением различных проблем, возникающих на протяжении всей его жизни через формирование универсальных учебных действий.</w:t>
      </w:r>
    </w:p>
    <w:p w:rsidR="00986953" w:rsidRPr="002A6AA9" w:rsidRDefault="00986953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 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«Технология» в системе основного общего образования являются:</w:t>
      </w:r>
    </w:p>
    <w:p w:rsidR="00986953" w:rsidRPr="002A6AA9" w:rsidRDefault="00986953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</w:t>
      </w:r>
      <w:r w:rsidR="00F4400D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 составляющих техносферы, современном производстве и распространённых в нем технологиях;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подрастающих поколений на основе включения обучающихся в разнообразные виды технологической деятельности по созданию личностно и общественно значимых продуктов труда;</w:t>
      </w:r>
    </w:p>
    <w:p w:rsidR="002A3085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необходимыми в повседневной жизни базовыми (безопасными) приемами ручного труда с использованием распространенных инструментов, механизмов и машин, способами управления отдельными видами бытовой </w:t>
      </w:r>
    </w:p>
    <w:p w:rsidR="002A3085" w:rsidRPr="002A3085" w:rsidRDefault="00F4400D" w:rsidP="00A75FEE">
      <w:pPr>
        <w:pStyle w:val="a8"/>
        <w:spacing w:after="0"/>
        <w:ind w:left="73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опыта самостоятельной проектно-исследовательской деятельности;</w:t>
      </w:r>
    </w:p>
    <w:p w:rsidR="00527660" w:rsidRPr="00A75FEE" w:rsidRDefault="009370F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ИКТ в исследовательской, опытнической и проектной деятельности.</w:t>
      </w: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программе информационно-коммуникационные технологии могут быть использованы для:</w:t>
      </w:r>
    </w:p>
    <w:p w:rsidR="00527660" w:rsidRPr="002A6AA9" w:rsidRDefault="00527660" w:rsidP="00A75FEE">
      <w:pPr>
        <w:numPr>
          <w:ilvl w:val="0"/>
          <w:numId w:val="5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информации и оформление проектов;</w:t>
      </w:r>
    </w:p>
    <w:p w:rsidR="00787A8E" w:rsidRPr="00A75FEE" w:rsidRDefault="00527660" w:rsidP="00A75FEE">
      <w:pPr>
        <w:numPr>
          <w:ilvl w:val="0"/>
          <w:numId w:val="5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</w:t>
      </w:r>
      <w:r w:rsidR="002A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создания учебных продуктов.</w:t>
      </w:r>
    </w:p>
    <w:p w:rsidR="00A75FEE" w:rsidRDefault="00A75FEE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предмета.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="006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информацией, работа с учебными моделями,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-структурирование знания, развитие внимание, образности, речи, умения наблюдать, делать выводы.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-структурирование знания, осознанное и произвольное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остроение речевого высказывания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-ориентировка на разнообразие способов выращивания овощных культур, умение осуществлять анализ объектов с выделением существенных и несущественных признаков сортов овощей.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поиска необходимой информации для выполнения учебных заданий с использованием познавательной литературы, умение осуществлять сравнение, устанавливать причинно-следственные связи.</w:t>
      </w:r>
    </w:p>
    <w:p w:rsidR="00B86666" w:rsidRPr="00B86666" w:rsidRDefault="006E1B5A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86666" w:rsidRPr="00B86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="006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своей деятельностью, планирование, контроль и коррекция, оценка, принимать и сохранять учебную задачу, планировать свое действие в соответствии с поставленной задачей и условиями ее реализации, в том числе во внутреннем плане.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-принимать и сохранять учебную задачу, адекватно воспринимать оценку учителя.</w:t>
      </w:r>
    </w:p>
    <w:p w:rsid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-планировать свое действие в соответствии с поставленной задачей и условиями ее реализации, в том числе во внутреннем плане, различать способ и результат действия, адеква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воспринимать оценку учителя</w:t>
      </w:r>
      <w:r w:rsidR="0078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86666" w:rsidRPr="00B86666" w:rsidRDefault="00A75FEE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6666" w:rsidRPr="00B86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 </w:t>
      </w:r>
      <w:r w:rsidR="0065438A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УУД:</w:t>
      </w:r>
      <w:r w:rsidR="0065438A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договариваться и приходить к общему решению в совместной деятельности, уметь задавать вопросы, речевая деятельность, навыки сотрудничества.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-понимать возможность различных позиций других людей, отличных от </w:t>
      </w:r>
      <w:r w:rsidR="0065438A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собственно, и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на позицию партнера в общении и взаимодействии.</w:t>
      </w:r>
    </w:p>
    <w:p w:rsid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-уметь формулироват</w:t>
      </w:r>
      <w:r w:rsidR="0078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собственное мнение и позицию.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результате </w:t>
      </w:r>
      <w:r w:rsidR="0065438A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 </w:t>
      </w:r>
      <w:r w:rsidRPr="00E969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овладеют</w:t>
      </w:r>
      <w:r w:rsidRPr="00E9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B86666" w:rsidRPr="00B86666" w:rsidRDefault="00B86666" w:rsidP="00A75FEE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B86666" w:rsidRPr="00787A8E" w:rsidRDefault="00B86666" w:rsidP="00A75FEE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планирование бюджетного домашнего хозяйства; культуры труда, уважительного отношения к труду и результатам труда.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Получают возможность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познакомиться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Видами и назначением бытовой техники, применяемой для повышения производительности домашнего труда;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приёмами и последовательностью выполнения технологических операций, различной технологической обработки материалов, получения продукции и влиянием на окружающую среду и здоровье человека;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Выполнять по установленным нормативам следующие трудовые операции </w:t>
      </w:r>
      <w:r w:rsidR="0065438A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 работы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E96926" w:rsidRPr="00787A8E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 Использовать приобретённые знания и умения в практической деятельности и повседневной жизни в целях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искусства для оформления интерьера;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приёмов труда и правил электробезопасности, санитарии, гигиены;</w:t>
      </w:r>
    </w:p>
    <w:p w:rsidR="00B86666" w:rsidRPr="00A75FEE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  <w:r w:rsidRPr="00A75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</w:t>
      </w:r>
    </w:p>
    <w:p w:rsidR="00A75FEE" w:rsidRPr="00A75FEE" w:rsidRDefault="00A75FEE" w:rsidP="00A75FEE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66" w:rsidRPr="00B86666" w:rsidRDefault="009D26B6" w:rsidP="00A75FEE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</w:t>
      </w:r>
      <w:r w:rsidR="00E9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таты освоения учебного предмета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r w:rsidR="0059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</w:t>
      </w:r>
      <w:r w:rsidR="00591F3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9D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9D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E1B5A" w:rsidRPr="00A75FEE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B86666" w:rsidRPr="00B86666" w:rsidRDefault="009D26B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Метапредметные </w:t>
      </w:r>
      <w:r w:rsidR="00591F3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</w:t>
      </w:r>
      <w:r w:rsidR="00591F36"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91F36" w:rsidRPr="00591F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освоения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предмета «Технология» в основной школе: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F2E98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9D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3.3. </w:t>
      </w: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учащимися предмета «Технология» в основной школе: 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познавательной сфере: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 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B86666" w:rsidRPr="00E9692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трудовой сфере:        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 дисциплины; соблюдение норм и правил безопасного труда, пожарной безопасности, правил санитарии и гигиены;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мотивационной сфере: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6666" w:rsidRPr="00B86666" w:rsidRDefault="00B86666" w:rsidP="00A75FEE">
      <w:pPr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B86666" w:rsidRPr="00B86666" w:rsidRDefault="00B86666" w:rsidP="00A75FEE">
      <w:pPr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86666" w:rsidRPr="00B86666" w:rsidRDefault="00B86666" w:rsidP="00A75FEE">
      <w:pPr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эстетической сфере:</w:t>
      </w:r>
    </w:p>
    <w:p w:rsidR="00B86666" w:rsidRPr="00B86666" w:rsidRDefault="00B86666" w:rsidP="00A75FEE">
      <w:pPr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B86666" w:rsidRPr="00B86666" w:rsidRDefault="00B86666" w:rsidP="00A75FEE">
      <w:pPr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выражать себя в доступных видах и формах художественно-прикладного творчества; художественное оформление объекта труда и </w:t>
      </w:r>
      <w:r w:rsidR="00591F3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планирование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работ;</w:t>
      </w:r>
    </w:p>
    <w:p w:rsidR="00B86666" w:rsidRPr="00B86666" w:rsidRDefault="00B86666" w:rsidP="00A75FEE">
      <w:pPr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2F2E98" w:rsidRPr="00A75FEE" w:rsidRDefault="00B86666" w:rsidP="00A75FEE">
      <w:pPr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оформлении класса и школы, озеленение пришкольного участка, стремление внести красоту в домашний быт;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коммуникативной сфере:</w:t>
      </w:r>
    </w:p>
    <w:p w:rsidR="00B86666" w:rsidRPr="00B86666" w:rsidRDefault="00B86666" w:rsidP="00A75FEE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</w:t>
      </w:r>
    </w:p>
    <w:p w:rsidR="00B86666" w:rsidRPr="00B86666" w:rsidRDefault="00B86666" w:rsidP="00A75FEE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физиолого-психологической сфере:</w:t>
      </w:r>
    </w:p>
    <w:p w:rsidR="00B86666" w:rsidRPr="00B86666" w:rsidRDefault="00B86666" w:rsidP="00A75FEE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Сочетания образного и логического мышления в проектной деятельности.</w:t>
      </w:r>
    </w:p>
    <w:p w:rsidR="00527660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успешного осуществления учебно-исследовательской деятельности обучающиеся должны овладеть следующими универсальными учебными действиями: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постановка проблемы и аргументирование её актуальности;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формулировка гипотезы исследования и раскрытие замысла — сущности будущей деятельности;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планирование исследовательских работ и выбор необходимого инструментария;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собственно проведение исследования с обязательным поэтапным контролем и коррекцией результатов работ;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оформление результатов учебно-исследовательской деятельности как конечного продукта;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качества, которые развиваются в результате обучения по программе: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организованность, гибкость, коммуникативность, ответственность, взаимопомощь, толерантность, аккуратность, работоспособность, трудолюбие.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контроля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разделам/темам программы;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по отдельным разделам/темам программы;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по отдельным разделам/темам программы и на разных этапах выполнения проекта;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практических навыков учащихся на различных этапах выполнения проекта;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</w:t>
      </w:r>
    </w:p>
    <w:p w:rsidR="0081675B" w:rsidRPr="002F2E98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придает формируемой у обучающихся системе знаний необходимый деятельностный, практико-ориентированны</w:t>
      </w:r>
      <w:r w:rsidR="002F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преобразовательный характер.</w:t>
      </w:r>
    </w:p>
    <w:p w:rsidR="002C44AE" w:rsidRPr="0081675B" w:rsidRDefault="002C44AE" w:rsidP="00A75FEE">
      <w:pPr>
        <w:pStyle w:val="a8"/>
        <w:numPr>
          <w:ilvl w:val="0"/>
          <w:numId w:val="5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Материально-техническое обеспечение </w:t>
      </w:r>
      <w:r w:rsidR="006F4A87" w:rsidRPr="0081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2C44AE" w:rsidRPr="002A6AA9" w:rsidRDefault="002C44AE" w:rsidP="00A75FEE">
      <w:pPr>
        <w:spacing w:before="100" w:beforeAutospacing="1"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  <w:r w:rsidRPr="002A6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A6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44AE" w:rsidRPr="002A6AA9" w:rsidRDefault="002C44AE" w:rsidP="00A75FEE">
      <w:pPr>
        <w:spacing w:before="100" w:beforeAutospacing="1"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учителя; стол для раскройных работ; комплекты</w:t>
      </w:r>
      <w:r w:rsidR="006F4A87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 таблиц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F4A87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пособия, </w:t>
      </w:r>
      <w:r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бытовая машина</w:t>
      </w:r>
      <w:r w:rsidR="006E1B5A"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гладильная доска, утюг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коллекция ЭОР; натуральные объекты (коллекции).</w:t>
      </w:r>
    </w:p>
    <w:p w:rsidR="002C44AE" w:rsidRPr="002A6AA9" w:rsidRDefault="002C44AE" w:rsidP="00A75FEE">
      <w:pPr>
        <w:spacing w:before="100" w:beforeAutospacing="1" w:after="198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Техническое средство </w:t>
      </w:r>
      <w:r w:rsidRPr="006E1B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</w:t>
      </w: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ние</w:t>
      </w:r>
      <w:r w:rsidRPr="006E1B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Pr="006E1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омпьютер, экран, проектор</w:t>
      </w:r>
    </w:p>
    <w:p w:rsidR="008A4BAE" w:rsidRPr="002A6AA9" w:rsidRDefault="008A4BAE" w:rsidP="00A75FEE">
      <w:pPr>
        <w:spacing w:before="100" w:beforeAutospacing="1" w:after="198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Инструменты и приспособления:</w:t>
      </w:r>
      <w:r w:rsidRPr="002A6A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ножницы, комплект швейных игл, клей, нитки, портновский мел, сантиметровая лента, миллиметровая бумага, </w:t>
      </w:r>
      <w:r w:rsidR="006E1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бумага цветная.</w:t>
      </w:r>
    </w:p>
    <w:p w:rsidR="00527660" w:rsidRPr="002A6AA9" w:rsidRDefault="00527660" w:rsidP="002A6AA9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517725" w:rsidRDefault="00527660" w:rsidP="00517725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t>Учебно-тематический план по технологии</w:t>
      </w:r>
    </w:p>
    <w:p w:rsidR="00527660" w:rsidRPr="002A6AA9" w:rsidRDefault="000B4CDF" w:rsidP="002A6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A9">
        <w:rPr>
          <w:rFonts w:ascii="Times New Roman" w:hAnsi="Times New Roman" w:cs="Times New Roman"/>
          <w:sz w:val="24"/>
          <w:szCs w:val="24"/>
        </w:rPr>
        <w:t xml:space="preserve"> </w:t>
      </w:r>
      <w:r w:rsidR="00527660" w:rsidRPr="002A6AA9">
        <w:rPr>
          <w:rFonts w:ascii="Times New Roman" w:hAnsi="Times New Roman" w:cs="Times New Roman"/>
          <w:sz w:val="24"/>
          <w:szCs w:val="24"/>
        </w:rPr>
        <w:t>(68 часов, 2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2"/>
        <w:gridCol w:w="1413"/>
        <w:gridCol w:w="1274"/>
        <w:gridCol w:w="1261"/>
      </w:tblGrid>
      <w:tr w:rsidR="00527660" w:rsidRPr="002A6AA9" w:rsidTr="00997E0D">
        <w:tc>
          <w:tcPr>
            <w:tcW w:w="5622" w:type="dxa"/>
            <w:vMerge w:val="restart"/>
          </w:tcPr>
          <w:p w:rsidR="00527660" w:rsidRPr="002A6AA9" w:rsidRDefault="00527660" w:rsidP="002A6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948" w:type="dxa"/>
            <w:gridSpan w:val="3"/>
          </w:tcPr>
          <w:p w:rsidR="00527660" w:rsidRPr="002A6AA9" w:rsidRDefault="00527660" w:rsidP="002A6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7660" w:rsidRPr="002A6AA9" w:rsidTr="00997E0D">
        <w:tc>
          <w:tcPr>
            <w:tcW w:w="5622" w:type="dxa"/>
            <w:vMerge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43FF5" w:rsidRPr="002A6AA9" w:rsidTr="00997E0D">
        <w:tc>
          <w:tcPr>
            <w:tcW w:w="5622" w:type="dxa"/>
          </w:tcPr>
          <w:p w:rsidR="00343FF5" w:rsidRPr="002A6AA9" w:rsidRDefault="00343FF5" w:rsidP="00C469C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413" w:type="dxa"/>
          </w:tcPr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4457" w:rsidRPr="002A6AA9" w:rsidTr="00997E0D">
        <w:tc>
          <w:tcPr>
            <w:tcW w:w="5622" w:type="dxa"/>
          </w:tcPr>
          <w:p w:rsidR="00594457" w:rsidRPr="002A6AA9" w:rsidRDefault="00594457" w:rsidP="00594457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  <w:p w:rsidR="00594457" w:rsidRPr="002A6AA9" w:rsidRDefault="00507D9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4457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111C" w:rsidRPr="00DE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 из молока и молочных продуктов.</w:t>
            </w:r>
          </w:p>
          <w:p w:rsidR="00594457" w:rsidRDefault="00507D9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4457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111C" w:rsidRPr="00DE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Мучные изделия</w:t>
            </w:r>
          </w:p>
          <w:p w:rsidR="00594457" w:rsidRDefault="00507D9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EE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1C" w:rsidRPr="00DE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Сладкие блюда.</w:t>
            </w:r>
          </w:p>
          <w:p w:rsidR="00594457" w:rsidRPr="00DE111C" w:rsidRDefault="00507D9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CA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DE111C" w:rsidRPr="00DE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Сервировка сладкого стола.</w:t>
            </w:r>
            <w:r w:rsidR="00DE1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Этикет.</w:t>
            </w:r>
          </w:p>
        </w:tc>
        <w:tc>
          <w:tcPr>
            <w:tcW w:w="1413" w:type="dxa"/>
          </w:tcPr>
          <w:p w:rsidR="00594457" w:rsidRPr="002A6AA9" w:rsidRDefault="00DE111C" w:rsidP="005944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DE111C" w:rsidP="00DE11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94457" w:rsidRPr="002A6AA9" w:rsidRDefault="00DE111C" w:rsidP="005944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DE111C" w:rsidP="00DE11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94457" w:rsidRPr="002A6AA9" w:rsidRDefault="00DE111C" w:rsidP="005944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457" w:rsidRPr="002A6AA9" w:rsidRDefault="00DE111C" w:rsidP="00DE11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7A6150" w:rsidP="00BF391D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  <w:r w:rsidR="005C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30804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Освещение. Предметы искусства, коллекции</w:t>
            </w:r>
          </w:p>
          <w:p w:rsidR="00527660" w:rsidRPr="00C469C4" w:rsidRDefault="00507D97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9C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D30804" w:rsidRPr="00D30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 жилого помещения. Коллекции в интерьере</w:t>
            </w:r>
          </w:p>
          <w:p w:rsidR="005C1363" w:rsidRPr="00D30804" w:rsidRDefault="00507D97" w:rsidP="00D3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9C4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D30804" w:rsidRPr="00D3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жилища. Бытовые электроприборы</w:t>
            </w:r>
          </w:p>
        </w:tc>
        <w:tc>
          <w:tcPr>
            <w:tcW w:w="1413" w:type="dxa"/>
          </w:tcPr>
          <w:p w:rsidR="00527660" w:rsidRPr="002A6AA9" w:rsidRDefault="00D3080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C1363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0804" w:rsidRDefault="00D3080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63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27660" w:rsidRPr="002A6AA9" w:rsidRDefault="00D3080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C1363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0804" w:rsidRDefault="00D3080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63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7660" w:rsidRPr="002A6AA9" w:rsidRDefault="00D3080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1363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38747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804" w:rsidRDefault="00D30804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63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02F" w:rsidRPr="002A6AA9" w:rsidTr="00BC38EB">
        <w:trPr>
          <w:trHeight w:val="1095"/>
        </w:trPr>
        <w:tc>
          <w:tcPr>
            <w:tcW w:w="5622" w:type="dxa"/>
          </w:tcPr>
          <w:p w:rsidR="0079601C" w:rsidRDefault="0079601C" w:rsidP="0042502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 Технологии ручной обработки древесины и древесных материалов</w:t>
            </w:r>
            <w:r w:rsidRPr="0079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25D99" w:rsidRDefault="00594457" w:rsidP="0042502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02F" w:rsidRPr="004250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02F" w:rsidRPr="0042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1C" w:rsidRPr="00FC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изделий из древесины с учетом ее свойств</w:t>
            </w:r>
          </w:p>
          <w:p w:rsidR="00BC38EB" w:rsidRDefault="00594457" w:rsidP="0042502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художественно-прикладная обработка материалов</w:t>
            </w:r>
          </w:p>
          <w:p w:rsidR="00BC38EB" w:rsidRPr="00627AC2" w:rsidRDefault="00BC38EB" w:rsidP="004000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0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Фонарик</w:t>
            </w:r>
            <w:r w:rsidR="00A23EDD" w:rsidRPr="00A2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42502F" w:rsidRDefault="00491975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D5302" w:rsidRDefault="006B176D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Pr="00E96926" w:rsidRDefault="00FC74C5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2502F" w:rsidRDefault="00FC74C5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D5302" w:rsidRDefault="006B176D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Pr="00E96926" w:rsidRDefault="00FC74C5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25D99" w:rsidRDefault="00FC74C5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8EB" w:rsidRDefault="00BC38EB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8EB" w:rsidRPr="005B58EB" w:rsidRDefault="00FC74C5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EB" w:rsidRPr="002A6AA9" w:rsidTr="00BF391D">
        <w:trPr>
          <w:trHeight w:val="1022"/>
        </w:trPr>
        <w:tc>
          <w:tcPr>
            <w:tcW w:w="5622" w:type="dxa"/>
          </w:tcPr>
          <w:p w:rsidR="00BC38EB" w:rsidRDefault="0079601C" w:rsidP="00BC38E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C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 ручной обработки металлов и искусственных материало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BC38EB" w:rsidRPr="0079601C" w:rsidRDefault="00594457" w:rsidP="00BC38E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3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01C">
              <w:rPr>
                <w:rFonts w:ascii="Times New Roman" w:hAnsi="Times New Roman" w:cs="Times New Roman"/>
                <w:sz w:val="24"/>
                <w:szCs w:val="24"/>
              </w:rPr>
              <w:t>Виды сталей и их термическая обработка</w:t>
            </w:r>
          </w:p>
        </w:tc>
        <w:tc>
          <w:tcPr>
            <w:tcW w:w="1413" w:type="dxa"/>
          </w:tcPr>
          <w:p w:rsidR="00BC38EB" w:rsidRPr="00BC38EB" w:rsidRDefault="00BF391D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Pr="0079601C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BC38EB" w:rsidRPr="00BC38EB" w:rsidRDefault="00BF391D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Pr="0079601C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BC38EB" w:rsidRDefault="00BF391D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8EB" w:rsidRDefault="0079601C" w:rsidP="00796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7660" w:rsidRPr="002A6AA9" w:rsidTr="00E14DA8">
        <w:trPr>
          <w:trHeight w:val="855"/>
        </w:trPr>
        <w:tc>
          <w:tcPr>
            <w:tcW w:w="5622" w:type="dxa"/>
          </w:tcPr>
          <w:p w:rsidR="00527660" w:rsidRPr="00594457" w:rsidRDefault="00594457" w:rsidP="0050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F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ручной обработки природных и искусственных материалов </w:t>
            </w:r>
          </w:p>
          <w:p w:rsidR="00997E0D" w:rsidRDefault="00594457" w:rsidP="002A6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BF391D" w:rsidRPr="0028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искусственные материалы</w:t>
            </w:r>
          </w:p>
          <w:p w:rsidR="00DE7708" w:rsidRDefault="00BF391D" w:rsidP="00BF3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-прикладная обработка природных и искусственных материалов</w:t>
            </w:r>
          </w:p>
          <w:p w:rsidR="00BF391D" w:rsidRPr="00BF391D" w:rsidRDefault="00BF391D" w:rsidP="00BF3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1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«Изделие в технике точечная роспись»</w:t>
            </w:r>
          </w:p>
        </w:tc>
        <w:tc>
          <w:tcPr>
            <w:tcW w:w="1413" w:type="dxa"/>
          </w:tcPr>
          <w:p w:rsidR="00F45C49" w:rsidRPr="002A6AA9" w:rsidRDefault="00BF391D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23A77" w:rsidRPr="002A6AA9" w:rsidRDefault="00F23A77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A" w:rsidRDefault="00BF391D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7708" w:rsidRPr="002A6AA9" w:rsidRDefault="00BF391D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527660" w:rsidRPr="002A6AA9" w:rsidRDefault="005B58E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23A77" w:rsidRPr="002A6AA9" w:rsidRDefault="00F23A77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A" w:rsidRDefault="00E14DA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7708" w:rsidRPr="002A6AA9" w:rsidRDefault="00DE770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F23A77" w:rsidRPr="0035168B" w:rsidRDefault="00BF391D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8B" w:rsidRDefault="00BF391D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7708" w:rsidRPr="002A6AA9" w:rsidRDefault="00BF391D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DA8" w:rsidRPr="002A6AA9" w:rsidTr="00281675">
        <w:trPr>
          <w:trHeight w:val="1195"/>
        </w:trPr>
        <w:tc>
          <w:tcPr>
            <w:tcW w:w="5622" w:type="dxa"/>
          </w:tcPr>
          <w:p w:rsidR="00E14DA8" w:rsidRDefault="00594457" w:rsidP="00E14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1675" w:rsidRPr="0028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F391D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текстильных материалов</w:t>
            </w:r>
            <w:r w:rsidR="00BF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391D" w:rsidRDefault="00594457" w:rsidP="00BF3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DA8" w:rsidRPr="002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DA8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из волокон животного происхождения</w:t>
            </w:r>
          </w:p>
          <w:p w:rsidR="00BF391D" w:rsidRPr="00BF391D" w:rsidRDefault="00BF391D" w:rsidP="00BF3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Художественно-прикладная обработка материалов</w:t>
            </w:r>
          </w:p>
          <w:p w:rsidR="00281675" w:rsidRPr="00281675" w:rsidRDefault="00491975" w:rsidP="002816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«Швейное изделие»</w:t>
            </w:r>
          </w:p>
        </w:tc>
        <w:tc>
          <w:tcPr>
            <w:tcW w:w="1413" w:type="dxa"/>
          </w:tcPr>
          <w:p w:rsidR="00E14DA8" w:rsidRPr="00281675" w:rsidRDefault="00BF391D" w:rsidP="00E14D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14DA8" w:rsidRPr="002A6AA9" w:rsidRDefault="00BF391D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4DA8" w:rsidRPr="00281675" w:rsidRDefault="00BF391D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E14DA8" w:rsidRPr="00281675" w:rsidRDefault="00281675" w:rsidP="00E14D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4DA8" w:rsidRPr="002A6AA9" w:rsidRDefault="00281675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4DA8" w:rsidRPr="00281675" w:rsidRDefault="00E14DA8" w:rsidP="002816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E14DA8" w:rsidRPr="00281675" w:rsidRDefault="00BF391D" w:rsidP="00E14D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14DA8" w:rsidRPr="002A6AA9" w:rsidRDefault="00BF391D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DA8" w:rsidRPr="00281675" w:rsidRDefault="00BF391D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91D" w:rsidRPr="002A6AA9" w:rsidTr="00997E0D">
        <w:tc>
          <w:tcPr>
            <w:tcW w:w="5622" w:type="dxa"/>
          </w:tcPr>
          <w:p w:rsidR="00BF391D" w:rsidRPr="00BF391D" w:rsidRDefault="00BF391D" w:rsidP="00BF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BF391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ремесла</w:t>
            </w:r>
          </w:p>
          <w:p w:rsidR="00BF391D" w:rsidRDefault="00BF391D" w:rsidP="00B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1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391D">
              <w:rPr>
                <w:rFonts w:ascii="Times New Roman" w:hAnsi="Times New Roman" w:cs="Times New Roman"/>
                <w:sz w:val="24"/>
                <w:szCs w:val="24"/>
              </w:rPr>
              <w:t>Основы вышивки лентами</w:t>
            </w:r>
          </w:p>
          <w:p w:rsidR="00BF391D" w:rsidRDefault="00BF391D" w:rsidP="00B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4919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Художественно-прикладная обработка материалов </w:t>
            </w:r>
          </w:p>
          <w:p w:rsidR="00491975" w:rsidRPr="00491975" w:rsidRDefault="00491975" w:rsidP="00BF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7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«Вышивка»</w:t>
            </w:r>
          </w:p>
        </w:tc>
        <w:tc>
          <w:tcPr>
            <w:tcW w:w="1413" w:type="dxa"/>
          </w:tcPr>
          <w:p w:rsidR="00BF391D" w:rsidRDefault="00BF391D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F391D" w:rsidRPr="00491975" w:rsidRDefault="00491975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1975" w:rsidRPr="002A6AA9" w:rsidRDefault="00491975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BF391D" w:rsidRDefault="00491975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F391D" w:rsidRPr="00491975" w:rsidRDefault="00491975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975" w:rsidRDefault="00491975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BF391D" w:rsidRDefault="00491975" w:rsidP="00281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F391D" w:rsidRPr="00491975" w:rsidRDefault="00491975" w:rsidP="0028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1975" w:rsidRDefault="00491975" w:rsidP="00281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Итого:</w:t>
            </w:r>
          </w:p>
        </w:tc>
        <w:tc>
          <w:tcPr>
            <w:tcW w:w="1413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4" w:type="dxa"/>
          </w:tcPr>
          <w:p w:rsidR="00527660" w:rsidRPr="002A6AA9" w:rsidRDefault="0049197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1" w:type="dxa"/>
          </w:tcPr>
          <w:p w:rsidR="00527660" w:rsidRPr="002A6AA9" w:rsidRDefault="00491975" w:rsidP="002816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527660" w:rsidRPr="002A6AA9" w:rsidRDefault="00527660" w:rsidP="002A6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660" w:rsidRPr="002A6AA9" w:rsidRDefault="00527660" w:rsidP="002A6AA9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6AA9" w:rsidRDefault="00527660" w:rsidP="002A6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A1" w:rsidRPr="002A6AA9" w:rsidRDefault="00F610A1" w:rsidP="002A6A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610A1" w:rsidRPr="002A6AA9" w:rsidSect="00986953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F610A1" w:rsidRPr="00517725" w:rsidRDefault="00F610A1" w:rsidP="00594457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page" w:tblpX="1554" w:tblpY="2620"/>
        <w:tblW w:w="14743" w:type="dxa"/>
        <w:tblLayout w:type="fixed"/>
        <w:tblLook w:val="04A0" w:firstRow="1" w:lastRow="0" w:firstColumn="1" w:lastColumn="0" w:noHBand="0" w:noVBand="1"/>
      </w:tblPr>
      <w:tblGrid>
        <w:gridCol w:w="817"/>
        <w:gridCol w:w="2016"/>
        <w:gridCol w:w="4065"/>
        <w:gridCol w:w="41"/>
        <w:gridCol w:w="8"/>
        <w:gridCol w:w="3253"/>
        <w:gridCol w:w="1417"/>
        <w:gridCol w:w="1674"/>
        <w:gridCol w:w="1452"/>
      </w:tblGrid>
      <w:tr w:rsidR="00F610A1" w:rsidRPr="002A6AA9" w:rsidTr="00DB53EB">
        <w:tc>
          <w:tcPr>
            <w:tcW w:w="817" w:type="dxa"/>
          </w:tcPr>
          <w:p w:rsidR="00F610A1" w:rsidRPr="002A6AA9" w:rsidRDefault="00F610A1" w:rsidP="00EE24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16" w:type="dxa"/>
          </w:tcPr>
          <w:p w:rsidR="00F610A1" w:rsidRPr="002A6AA9" w:rsidRDefault="00F610A1" w:rsidP="001E4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 w:rsidR="001E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 отводимых учебных часов</w:t>
            </w:r>
          </w:p>
        </w:tc>
        <w:tc>
          <w:tcPr>
            <w:tcW w:w="4106" w:type="dxa"/>
            <w:gridSpan w:val="2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261" w:type="dxa"/>
            <w:gridSpan w:val="2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</w:tcPr>
          <w:p w:rsidR="00F610A1" w:rsidRPr="002A6AA9" w:rsidRDefault="002F2E98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74" w:type="dxa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52" w:type="dxa"/>
          </w:tcPr>
          <w:p w:rsidR="00F610A1" w:rsidRPr="002A6AA9" w:rsidRDefault="002F2E98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610A1" w:rsidRPr="002A6AA9" w:rsidTr="00EE24CA">
        <w:tc>
          <w:tcPr>
            <w:tcW w:w="14743" w:type="dxa"/>
            <w:gridSpan w:val="9"/>
          </w:tcPr>
          <w:p w:rsidR="00F610A1" w:rsidRPr="00C469C4" w:rsidRDefault="00F610A1" w:rsidP="00EE24CA">
            <w:pPr>
              <w:pStyle w:val="a8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 ч)</w:t>
            </w:r>
          </w:p>
        </w:tc>
      </w:tr>
      <w:tr w:rsidR="00F610A1" w:rsidRPr="002A6AA9" w:rsidTr="00DB53EB">
        <w:tc>
          <w:tcPr>
            <w:tcW w:w="817" w:type="dxa"/>
          </w:tcPr>
          <w:p w:rsidR="00F610A1" w:rsidRPr="002A6AA9" w:rsidRDefault="00F610A1" w:rsidP="00EE24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F610A1" w:rsidRPr="002A6AA9" w:rsidRDefault="00F610A1" w:rsidP="00EE24CA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учащихся по охране труда.</w:t>
            </w:r>
            <w:r w:rsidR="00F4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 ч)</w:t>
            </w:r>
          </w:p>
        </w:tc>
        <w:tc>
          <w:tcPr>
            <w:tcW w:w="4106" w:type="dxa"/>
            <w:gridSpan w:val="2"/>
          </w:tcPr>
          <w:p w:rsidR="00F610A1" w:rsidRPr="002A6AA9" w:rsidRDefault="00577501" w:rsidP="00EE24CA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изучения предмета «Технология» в 6 классе. </w:t>
            </w:r>
            <w:r w:rsidR="00F610A1"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планом работы на учебный год, правилами поведения в кабинете технологии и внутренним распорядком. Проведение первичного инструктажа учащихся по охране труда.</w:t>
            </w:r>
          </w:p>
        </w:tc>
        <w:tc>
          <w:tcPr>
            <w:tcW w:w="3261" w:type="dxa"/>
            <w:gridSpan w:val="2"/>
          </w:tcPr>
          <w:p w:rsidR="00F610A1" w:rsidRPr="002A6AA9" w:rsidRDefault="00F610A1" w:rsidP="00EE24CA">
            <w:pPr>
              <w:spacing w:before="100"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овладение элементами организации умственного и физического труда</w:t>
            </w: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Знание правил техники безопасности; соблюдение санитарно-гигиенических требований.</w:t>
            </w:r>
          </w:p>
        </w:tc>
        <w:tc>
          <w:tcPr>
            <w:tcW w:w="1417" w:type="dxa"/>
          </w:tcPr>
          <w:p w:rsidR="00F610A1" w:rsidRPr="002F2E98" w:rsidRDefault="006F0257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50" w:rsidRPr="002A6AA9" w:rsidTr="00220496">
        <w:tc>
          <w:tcPr>
            <w:tcW w:w="14743" w:type="dxa"/>
            <w:gridSpan w:val="9"/>
          </w:tcPr>
          <w:p w:rsidR="008A2350" w:rsidRPr="002A6AA9" w:rsidRDefault="008A2350" w:rsidP="0093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Кулинария. (</w:t>
            </w:r>
            <w:r w:rsidR="009364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E24CA" w:rsidRPr="002A6AA9" w:rsidTr="00DB53EB">
        <w:tc>
          <w:tcPr>
            <w:tcW w:w="817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016" w:type="dxa"/>
          </w:tcPr>
          <w:p w:rsidR="00EE24CA" w:rsidRPr="002A6AA9" w:rsidRDefault="00DE111C" w:rsidP="00EE2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молока и молочных продуктов.</w:t>
            </w:r>
            <w:r w:rsidR="00EE24CA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4065" w:type="dxa"/>
          </w:tcPr>
          <w:p w:rsidR="00EE24CA" w:rsidRPr="00236FA2" w:rsidRDefault="00DE111C" w:rsidP="0023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молока в питании человека. Условия и сроки хранения молока и кисломолочных продуктов. Технология приготовления блюд из молока и кисломолочных продуктов. Требования к качеству блюд.</w:t>
            </w:r>
          </w:p>
        </w:tc>
        <w:tc>
          <w:tcPr>
            <w:tcW w:w="3302" w:type="dxa"/>
            <w:gridSpan w:val="3"/>
          </w:tcPr>
          <w:p w:rsidR="00A31081" w:rsidRDefault="00DE111C" w:rsidP="00A31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</w:t>
            </w:r>
            <w:r w:rsidRPr="00DE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 и кисломолочных продуктов органолептическими методами.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 блюд и подача</w:t>
            </w:r>
            <w:r w:rsidRPr="00DE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оследовательность технологических операций по приготовлению блюд.</w:t>
            </w:r>
          </w:p>
          <w:p w:rsidR="00A31081" w:rsidRDefault="00A31081" w:rsidP="00A31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  <w:r w:rsidR="00DE111C" w:rsidRPr="00DE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продуктов питания, качество блюда.</w:t>
            </w:r>
          </w:p>
          <w:p w:rsidR="00A31081" w:rsidRPr="00A31081" w:rsidRDefault="00A31081" w:rsidP="00A31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стратегий смыслового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и работа с информацией.</w:t>
            </w:r>
          </w:p>
        </w:tc>
        <w:tc>
          <w:tcPr>
            <w:tcW w:w="1417" w:type="dxa"/>
          </w:tcPr>
          <w:p w:rsidR="00EE24CA" w:rsidRPr="006F0257" w:rsidRDefault="006F0257" w:rsidP="00EE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674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081" w:rsidRPr="002A6AA9" w:rsidTr="002C5190">
        <w:tc>
          <w:tcPr>
            <w:tcW w:w="817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</w:t>
            </w:r>
          </w:p>
        </w:tc>
        <w:tc>
          <w:tcPr>
            <w:tcW w:w="2016" w:type="dxa"/>
          </w:tcPr>
          <w:p w:rsidR="00A31081" w:rsidRPr="002A6AA9" w:rsidRDefault="00A31081" w:rsidP="00A31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  <w:tc>
          <w:tcPr>
            <w:tcW w:w="4065" w:type="dxa"/>
          </w:tcPr>
          <w:p w:rsidR="00A31081" w:rsidRPr="009536E1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«мучные изделия» инструменты и приспособления. Продукты для приготовления. Технология приготовления различных видов теста.</w:t>
            </w: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1081" w:rsidRDefault="00A31081" w:rsidP="00A31081">
            <w:pPr>
              <w:pStyle w:val="p28"/>
              <w:jc w:val="both"/>
            </w:pPr>
            <w:r>
              <w:t>П</w:t>
            </w:r>
            <w:r w:rsidRPr="003C6266">
              <w:t>оследовательность технологических операций по приготовлению теста и выпечки.</w:t>
            </w:r>
          </w:p>
          <w:p w:rsidR="00A31081" w:rsidRPr="003C6266" w:rsidRDefault="00A31081" w:rsidP="00A31081">
            <w:pPr>
              <w:pStyle w:val="p28"/>
              <w:jc w:val="both"/>
            </w:pPr>
            <w:r>
              <w:t>Готовность изделия из жидкого, пресного, с</w:t>
            </w:r>
            <w:r w:rsidRPr="003C6266">
              <w:t>лоеного и песочного теста.</w:t>
            </w:r>
          </w:p>
          <w:p w:rsidR="00A31081" w:rsidRDefault="00A31081" w:rsidP="00A31081">
            <w:pPr>
              <w:pStyle w:val="p28"/>
              <w:jc w:val="both"/>
            </w:pPr>
            <w:r w:rsidRPr="003C6266">
              <w:t>Освоение коммуникативных навыков, самооценки, рефлексии. Приобретения умения оценивать свойства продуктов и качества блюд.</w:t>
            </w:r>
          </w:p>
          <w:p w:rsidR="00A31081" w:rsidRDefault="00A31081" w:rsidP="00A31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  <w:r w:rsidRPr="00DE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продуктов питания, качество блюда.</w:t>
            </w:r>
          </w:p>
          <w:p w:rsidR="00A31081" w:rsidRPr="003C6266" w:rsidRDefault="00A31081" w:rsidP="00A31081">
            <w:pPr>
              <w:pStyle w:val="p28"/>
              <w:jc w:val="both"/>
            </w:pPr>
            <w:r>
              <w:t>Развитие стратегий смыслового чтения и работа с информацией</w:t>
            </w:r>
          </w:p>
        </w:tc>
        <w:tc>
          <w:tcPr>
            <w:tcW w:w="1417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081" w:rsidRPr="002A6AA9" w:rsidTr="00DB53EB">
        <w:tc>
          <w:tcPr>
            <w:tcW w:w="817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016" w:type="dxa"/>
          </w:tcPr>
          <w:p w:rsidR="00A31081" w:rsidRPr="002A6AA9" w:rsidRDefault="00A31081" w:rsidP="00A31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4065" w:type="dxa"/>
          </w:tcPr>
          <w:p w:rsidR="00A31081" w:rsidRPr="009536E1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сладких блюд и напитков: компоты, кисели, желе, муссы, суфле. Рецептура, технология приготовления, и подача к столу.</w:t>
            </w:r>
          </w:p>
        </w:tc>
        <w:tc>
          <w:tcPr>
            <w:tcW w:w="3302" w:type="dxa"/>
            <w:gridSpan w:val="3"/>
          </w:tcPr>
          <w:p w:rsidR="00A31081" w:rsidRPr="009536E1" w:rsidRDefault="00A31081" w:rsidP="00D3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сладких блюд. Различие между рецептурами приготовления.  Подбирать инструменты и приспособления для изготовления сладких блюд. Осваивать безопасные приемы труда. Находить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предъявлять информацию о сладких блюдах. Развитие стратегий смыслового чтения и работа с информацией.</w:t>
            </w:r>
          </w:p>
        </w:tc>
        <w:tc>
          <w:tcPr>
            <w:tcW w:w="1417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674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081" w:rsidRPr="002A6AA9" w:rsidTr="00DB53EB">
        <w:tc>
          <w:tcPr>
            <w:tcW w:w="817" w:type="dxa"/>
          </w:tcPr>
          <w:p w:rsidR="00A31081" w:rsidRPr="002A6AA9" w:rsidRDefault="00A31081" w:rsidP="00901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</w:t>
            </w:r>
            <w:r w:rsidR="00901D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A31081" w:rsidRPr="002A6AA9" w:rsidRDefault="00D30804" w:rsidP="00936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сладкого стола.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Этикет. 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4065" w:type="dxa"/>
          </w:tcPr>
          <w:p w:rsidR="00A31081" w:rsidRDefault="00D30804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столового белья, приборов и посуды. Подача 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изделий и сладких блюд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0804" w:rsidRPr="009536E1" w:rsidRDefault="00D30804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 Столовый этикет.</w:t>
            </w:r>
          </w:p>
        </w:tc>
        <w:tc>
          <w:tcPr>
            <w:tcW w:w="3302" w:type="dxa"/>
            <w:gridSpan w:val="3"/>
          </w:tcPr>
          <w:p w:rsidR="00D30804" w:rsidRPr="00D30804" w:rsidRDefault="00D30804" w:rsidP="00D30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какие столовые приборы и посуда идут для</w:t>
            </w:r>
            <w:r w:rsidRPr="00D3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сладкого стола.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Сервировки стола. Составление</w:t>
            </w:r>
            <w:r w:rsidRPr="00D3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меню.</w:t>
            </w:r>
          </w:p>
          <w:p w:rsidR="00D30804" w:rsidRDefault="00D30804" w:rsidP="00D30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сервировку стола, овладевая навыками его эстетического оформления.</w:t>
            </w:r>
          </w:p>
          <w:p w:rsidR="00A31081" w:rsidRDefault="00A31081" w:rsidP="00D3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A">
              <w:rPr>
                <w:rFonts w:ascii="Times New Roman" w:hAnsi="Times New Roman" w:cs="Times New Roman"/>
                <w:sz w:val="24"/>
                <w:szCs w:val="24"/>
              </w:rPr>
              <w:t>Освоение коммуникативных навыков, самооценки, рефлексии</w:t>
            </w:r>
            <w:r w:rsidR="00D3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804" w:rsidRPr="009536E1" w:rsidRDefault="00D30804" w:rsidP="00D3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действий по организации и планированию учебного сотрудничества с учителем и сверстниками</w:t>
            </w:r>
          </w:p>
        </w:tc>
        <w:tc>
          <w:tcPr>
            <w:tcW w:w="1417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4" w:type="dxa"/>
          </w:tcPr>
          <w:p w:rsidR="00A31081" w:rsidRPr="006F0257" w:rsidRDefault="00A31081" w:rsidP="00A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31081" w:rsidRPr="002A6AA9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081" w:rsidRPr="002A6AA9" w:rsidTr="00DB53EB">
        <w:tc>
          <w:tcPr>
            <w:tcW w:w="11617" w:type="dxa"/>
            <w:gridSpan w:val="7"/>
          </w:tcPr>
          <w:p w:rsidR="00A31081" w:rsidRPr="002A6AA9" w:rsidRDefault="00A31081" w:rsidP="00901D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9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Интерьер жилого дома. </w:t>
            </w:r>
            <w:r w:rsidR="00901D75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Освещение. Предметы искусства и коллекции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01D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74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081" w:rsidRPr="002A6AA9" w:rsidTr="00DB53EB">
        <w:tc>
          <w:tcPr>
            <w:tcW w:w="817" w:type="dxa"/>
          </w:tcPr>
          <w:p w:rsidR="00A31081" w:rsidRPr="002A6AA9" w:rsidRDefault="00A31081" w:rsidP="00901D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1D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90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A31081" w:rsidRPr="002A6AA9" w:rsidRDefault="00901D75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 жилого помещения. Коллекции в интерьере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81" w:rsidRPr="002A6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81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6" w:type="dxa"/>
            <w:gridSpan w:val="2"/>
            <w:vMerge w:val="restart"/>
          </w:tcPr>
          <w:p w:rsidR="00A31081" w:rsidRDefault="00901D75" w:rsidP="00A31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освещения в интерьере. Естественное и искусственное освещение. Типы ламп. Виды светильников. Типы освещения. Система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светом. </w:t>
            </w:r>
          </w:p>
          <w:p w:rsidR="00901D75" w:rsidRDefault="00901D75" w:rsidP="00A31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интерьере произведениями искусства. Понятие о коллекционировании. Профессия дизайнер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1D75" w:rsidRPr="00901D75" w:rsidRDefault="00901D75" w:rsidP="00901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уборки, их особенности. Правила проведения ежедневной, влажной и генеральной уборки.</w:t>
            </w:r>
          </w:p>
          <w:p w:rsidR="00901D75" w:rsidRDefault="00901D75" w:rsidP="0090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бытовые приборы для </w:t>
            </w:r>
            <w:r w:rsidRP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уборки и создания микроклимата в помещении</w:t>
            </w:r>
          </w:p>
          <w:p w:rsidR="00901D75" w:rsidRPr="002A6AA9" w:rsidRDefault="00901D75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901D75" w:rsidRDefault="00A31081" w:rsidP="00A31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общее представление </w:t>
            </w:r>
            <w:r w:rsidR="00901D7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понятии</w:t>
            </w:r>
            <w:r w:rsidR="00901D75" w:rsidRP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«умный дом». Устройства системы освещения жилого</w:t>
            </w:r>
            <w:r w:rsid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помещения. </w:t>
            </w:r>
            <w:r w:rsidR="00901D75" w:rsidRP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01D75" w:rsidRP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и предъявлять информацию о видах коллекций, способах их систематизации и хранения.</w:t>
            </w:r>
          </w:p>
          <w:p w:rsidR="00901D75" w:rsidRDefault="00901D75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электроприборов. </w:t>
            </w:r>
            <w:r w:rsidR="00D4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Санитарно-гигиенические требования к уборке помещений.</w:t>
            </w:r>
          </w:p>
          <w:p w:rsidR="00A31081" w:rsidRDefault="00A31081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информацией.</w:t>
            </w:r>
          </w:p>
          <w:p w:rsidR="00A31081" w:rsidRPr="002A6AA9" w:rsidRDefault="00A31081" w:rsidP="00901D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практическое освоение принципов общения и сотрудничества. Развитие речевой деятельности. </w:t>
            </w:r>
          </w:p>
        </w:tc>
        <w:tc>
          <w:tcPr>
            <w:tcW w:w="1417" w:type="dxa"/>
          </w:tcPr>
          <w:p w:rsidR="00A31081" w:rsidRPr="002A6AA9" w:rsidRDefault="00A31081" w:rsidP="00A31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674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81" w:rsidRPr="002A6AA9" w:rsidTr="00DB53EB">
        <w:tc>
          <w:tcPr>
            <w:tcW w:w="817" w:type="dxa"/>
          </w:tcPr>
          <w:p w:rsidR="00A31081" w:rsidRPr="002A6AA9" w:rsidRDefault="00901D75" w:rsidP="00901D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108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A31081" w:rsidRPr="002A6AA9" w:rsidRDefault="00901D75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жилища. Бытовые электроприборы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31081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6" w:type="dxa"/>
            <w:gridSpan w:val="2"/>
            <w:vMerge/>
          </w:tcPr>
          <w:p w:rsidR="00A31081" w:rsidRPr="002A6AA9" w:rsidRDefault="00A31081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A31081" w:rsidRPr="002A6AA9" w:rsidRDefault="00A31081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081" w:rsidRPr="002A6AA9" w:rsidRDefault="00901D75" w:rsidP="00A31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74" w:type="dxa"/>
          </w:tcPr>
          <w:p w:rsidR="00A31081" w:rsidRPr="002A6AA9" w:rsidRDefault="00A31081" w:rsidP="00A31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81" w:rsidRPr="002A6AA9" w:rsidTr="00DB53EB">
        <w:tc>
          <w:tcPr>
            <w:tcW w:w="13291" w:type="dxa"/>
            <w:gridSpan w:val="8"/>
          </w:tcPr>
          <w:p w:rsidR="00A31081" w:rsidRPr="002A6AA9" w:rsidRDefault="00A31081" w:rsidP="00FC74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 ручной обработки древесины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древесных материалов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FC74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52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081" w:rsidRPr="002A6AA9" w:rsidTr="00DB53EB">
        <w:tc>
          <w:tcPr>
            <w:tcW w:w="817" w:type="dxa"/>
          </w:tcPr>
          <w:p w:rsidR="00A31081" w:rsidRPr="002A6AA9" w:rsidRDefault="00FC74C5" w:rsidP="00FC74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310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A31081" w:rsidRPr="002A6AA9" w:rsidRDefault="00FC74C5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изделий из древесины с учетом ее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4106" w:type="dxa"/>
            <w:gridSpan w:val="2"/>
          </w:tcPr>
          <w:p w:rsidR="00A31081" w:rsidRPr="00881709" w:rsidRDefault="00FC74C5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Конструкторская и технологическая документация, технологический процесс и точность изготовления </w:t>
            </w:r>
            <w:r w:rsidRPr="00FC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A31081" w:rsidRPr="002A6AA9" w:rsidRDefault="00FC74C5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плотность древесины по объему и массе 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информацией.</w:t>
            </w:r>
          </w:p>
        </w:tc>
        <w:tc>
          <w:tcPr>
            <w:tcW w:w="1417" w:type="dxa"/>
          </w:tcPr>
          <w:p w:rsidR="00A31081" w:rsidRPr="002A6AA9" w:rsidRDefault="00A31081" w:rsidP="00A31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A31081" w:rsidRPr="002A6AA9" w:rsidRDefault="00A31081" w:rsidP="00A31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81" w:rsidRPr="002A6AA9" w:rsidTr="00DB53EB">
        <w:tc>
          <w:tcPr>
            <w:tcW w:w="817" w:type="dxa"/>
          </w:tcPr>
          <w:p w:rsidR="00A31081" w:rsidRPr="002A6AA9" w:rsidRDefault="00FC74C5" w:rsidP="00400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310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00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A31081" w:rsidRPr="002A6AA9" w:rsidRDefault="00A31081" w:rsidP="004000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Художественно-прикладная обработка материалов (</w:t>
            </w:r>
            <w:r w:rsidR="00400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4106" w:type="dxa"/>
            <w:gridSpan w:val="2"/>
          </w:tcPr>
          <w:p w:rsidR="00A31081" w:rsidRDefault="00A31081" w:rsidP="00A31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организация рабочего места. Виды художественно-прикладной обработки материалов. </w:t>
            </w:r>
            <w:r w:rsidR="001E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– как один из видов художественно-прикладной обработки материалов.</w:t>
            </w:r>
          </w:p>
          <w:p w:rsidR="00A31081" w:rsidRDefault="00A31081" w:rsidP="004000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изготовлению </w:t>
            </w:r>
            <w:r w:rsidR="00FC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="0040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елия</w:t>
            </w:r>
            <w:r w:rsidR="00FC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потребности. Краткая формулировка задачи. Исследование и анализ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лемы.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критериев, которым долж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варианты оформления.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</w:t>
            </w:r>
            <w:r w:rsidR="00FC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 примерной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пользователем.</w:t>
            </w:r>
          </w:p>
        </w:tc>
        <w:tc>
          <w:tcPr>
            <w:tcW w:w="3261" w:type="dxa"/>
            <w:gridSpan w:val="2"/>
          </w:tcPr>
          <w:p w:rsidR="00A31081" w:rsidRDefault="00A31081" w:rsidP="00A31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подготовительные работы по изготовлению</w:t>
            </w:r>
            <w:r w:rsidR="0040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изделия. Подбирать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их фактурой и цветом. Определять стоимость материалов и конечного изделия. Изготавливать изделие.</w:t>
            </w:r>
          </w:p>
          <w:p w:rsidR="00A31081" w:rsidRPr="002A6AA9" w:rsidRDefault="00A31081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принципов общения и сотрудничества.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деятельности. Практическое освоение учащимися основ проектно-исследовательской деятельности.</w:t>
            </w:r>
          </w:p>
        </w:tc>
        <w:tc>
          <w:tcPr>
            <w:tcW w:w="1417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1081" w:rsidRPr="002A6AA9" w:rsidRDefault="00A31081" w:rsidP="00FC74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C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81" w:rsidRPr="002A6AA9" w:rsidTr="00EE24CA">
        <w:tc>
          <w:tcPr>
            <w:tcW w:w="14743" w:type="dxa"/>
            <w:gridSpan w:val="9"/>
          </w:tcPr>
          <w:p w:rsidR="00A31081" w:rsidRPr="00AB6E89" w:rsidRDefault="00A31081" w:rsidP="0028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BC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74C5" w:rsidRPr="00FC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 ручной обработки металлов и искусственных материало</w:t>
            </w:r>
            <w:r w:rsidR="00FC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3B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31081" w:rsidRPr="002A6AA9" w:rsidTr="00DB53EB">
        <w:tc>
          <w:tcPr>
            <w:tcW w:w="817" w:type="dxa"/>
          </w:tcPr>
          <w:p w:rsidR="00A31081" w:rsidRDefault="00FC74C5" w:rsidP="00C1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08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10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08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A31081" w:rsidRPr="00AB6E89" w:rsidRDefault="00936401" w:rsidP="00B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сталей и их термическая обработка</w:t>
            </w:r>
            <w:r w:rsidR="00FC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  <w:tc>
          <w:tcPr>
            <w:tcW w:w="4114" w:type="dxa"/>
            <w:gridSpan w:val="3"/>
          </w:tcPr>
          <w:p w:rsidR="00A31081" w:rsidRPr="00601A65" w:rsidRDefault="00FC74C5" w:rsidP="00B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термическая обработка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 Правила безопасного труда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 xml:space="preserve">. Механические и технологические свойства </w:t>
            </w:r>
            <w:r w:rsidR="00B14A04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>. Правила безопасной работы с металлами.</w:t>
            </w:r>
          </w:p>
        </w:tc>
        <w:tc>
          <w:tcPr>
            <w:tcW w:w="3253" w:type="dxa"/>
          </w:tcPr>
          <w:p w:rsidR="00A31081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виды </w:t>
            </w:r>
            <w:r w:rsidR="00B14A04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Знакомиться с видами и свойствами </w:t>
            </w:r>
            <w:r w:rsidR="00B14A04">
              <w:rPr>
                <w:rFonts w:ascii="Times New Roman" w:hAnsi="Times New Roman" w:cs="Times New Roman"/>
                <w:sz w:val="24"/>
                <w:szCs w:val="24"/>
              </w:rPr>
              <w:t>стали.</w:t>
            </w:r>
          </w:p>
          <w:p w:rsidR="00A31081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информацией.</w:t>
            </w:r>
          </w:p>
          <w:p w:rsidR="00A31081" w:rsidRPr="00AB6E89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081" w:rsidRPr="009A1F45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74" w:type="dxa"/>
          </w:tcPr>
          <w:p w:rsidR="00A31081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31081" w:rsidRDefault="00A31081" w:rsidP="00A3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CF" w:rsidRPr="002A6AA9" w:rsidTr="00AA75F6">
        <w:tc>
          <w:tcPr>
            <w:tcW w:w="817" w:type="dxa"/>
          </w:tcPr>
          <w:p w:rsidR="00283BCF" w:rsidRDefault="00283BCF" w:rsidP="00A31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8"/>
          </w:tcPr>
          <w:p w:rsidR="00283BCF" w:rsidRPr="002A6AA9" w:rsidRDefault="00283BCF" w:rsidP="00A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28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283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Технологии художественно-прикладной обработки </w:t>
            </w:r>
            <w:r w:rsidR="0093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природных и искусственных </w:t>
            </w:r>
            <w:r w:rsidRPr="0028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(14 ч)</w:t>
            </w:r>
          </w:p>
        </w:tc>
      </w:tr>
      <w:tr w:rsidR="00283BCF" w:rsidRPr="002A6AA9" w:rsidTr="00DB53EB">
        <w:tc>
          <w:tcPr>
            <w:tcW w:w="817" w:type="dxa"/>
          </w:tcPr>
          <w:p w:rsidR="00283BCF" w:rsidRDefault="00C108FB" w:rsidP="002E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44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2E44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283BCF" w:rsidRDefault="00283BCF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искусственные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4106" w:type="dxa"/>
            <w:gridSpan w:val="2"/>
          </w:tcPr>
          <w:p w:rsidR="00283BCF" w:rsidRDefault="00283BCF" w:rsidP="00A31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природных и искусственных материалов и их свойства для художественно-прикладных работ. Правила безопасного труда при выполнении работ.</w:t>
            </w:r>
          </w:p>
        </w:tc>
        <w:tc>
          <w:tcPr>
            <w:tcW w:w="3261" w:type="dxa"/>
            <w:gridSpan w:val="2"/>
          </w:tcPr>
          <w:p w:rsidR="00283BCF" w:rsidRDefault="00283BCF" w:rsidP="00A31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28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природных и искусственных материалов,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свойства.</w:t>
            </w:r>
          </w:p>
          <w:p w:rsidR="00283BCF" w:rsidRDefault="00283BCF" w:rsidP="00A31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</w:t>
            </w:r>
          </w:p>
        </w:tc>
        <w:tc>
          <w:tcPr>
            <w:tcW w:w="1417" w:type="dxa"/>
          </w:tcPr>
          <w:p w:rsidR="00283BCF" w:rsidRPr="002A6AA9" w:rsidRDefault="00491975" w:rsidP="00A3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283BCF" w:rsidRPr="002A6AA9" w:rsidRDefault="00283BCF" w:rsidP="00A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83BCF" w:rsidRPr="002A6AA9" w:rsidRDefault="00283BCF" w:rsidP="00A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81" w:rsidRPr="002A6AA9" w:rsidTr="00DB53EB">
        <w:tc>
          <w:tcPr>
            <w:tcW w:w="817" w:type="dxa"/>
          </w:tcPr>
          <w:p w:rsidR="00A31081" w:rsidRPr="002A6AA9" w:rsidRDefault="002E442D" w:rsidP="002E4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108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16" w:type="dxa"/>
          </w:tcPr>
          <w:p w:rsidR="00A31081" w:rsidRPr="002A6AA9" w:rsidRDefault="00A31081" w:rsidP="00283B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Художественно-прикладная обработка </w:t>
            </w:r>
            <w:r w:rsidR="00283BCF">
              <w:rPr>
                <w:rFonts w:ascii="Times New Roman" w:hAnsi="Times New Roman" w:cs="Times New Roman"/>
                <w:sz w:val="24"/>
                <w:szCs w:val="24"/>
              </w:rPr>
              <w:t>природных и искусственных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ч.)</w:t>
            </w:r>
          </w:p>
        </w:tc>
        <w:tc>
          <w:tcPr>
            <w:tcW w:w="4106" w:type="dxa"/>
            <w:gridSpan w:val="2"/>
          </w:tcPr>
          <w:p w:rsidR="00A31081" w:rsidRDefault="00A31081" w:rsidP="00A31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организация рабочего места. Виды художественно-прикладной обработки </w:t>
            </w:r>
            <w:r w:rsidR="0028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31081" w:rsidRPr="002A6AA9" w:rsidRDefault="00283BCF" w:rsidP="00283B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Точечная роспись – как один из видов художественно-прикладной обработки материалов. 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 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изготовлению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потребности. Краткая 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формулировка задачи. Исследование и анализ проб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лемы. 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 Раз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критериев, которым долж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варианты оформления. 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изделия.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 примерной стоимости 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="009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технике точечная роспись. </w:t>
            </w:r>
            <w:r w:rsidR="00A31081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</w:t>
            </w:r>
            <w:r w:rsidR="00A3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пользователем.</w:t>
            </w:r>
          </w:p>
        </w:tc>
        <w:tc>
          <w:tcPr>
            <w:tcW w:w="3261" w:type="dxa"/>
            <w:gridSpan w:val="2"/>
          </w:tcPr>
          <w:p w:rsidR="00A31081" w:rsidRDefault="00A31081" w:rsidP="00A31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подготовительные работы по изготовлению изделия. Подбирать материалы в соответствии с их фактурой и цветом. Определять стоимость материалов и конечного и</w:t>
            </w:r>
            <w:r w:rsidR="009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зделия. Изготавливать изделие в </w:t>
            </w:r>
            <w:r w:rsidR="009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технике точечная роспись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1081" w:rsidRPr="002A6AA9" w:rsidRDefault="00A31081" w:rsidP="00A310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принципов общения и сотрудничества. Развитие речевой деятельности. Практическое освоение учащимися основ проектно-исследовательской деятельности.</w:t>
            </w:r>
          </w:p>
        </w:tc>
        <w:tc>
          <w:tcPr>
            <w:tcW w:w="1417" w:type="dxa"/>
          </w:tcPr>
          <w:p w:rsidR="00A31081" w:rsidRPr="002A6AA9" w:rsidRDefault="00A31081" w:rsidP="00A31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1081" w:rsidRPr="002A6AA9" w:rsidRDefault="00A31081" w:rsidP="00400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400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81" w:rsidRPr="002A6AA9" w:rsidTr="00EE24CA">
        <w:tc>
          <w:tcPr>
            <w:tcW w:w="14743" w:type="dxa"/>
            <w:gridSpan w:val="9"/>
          </w:tcPr>
          <w:p w:rsidR="00A31081" w:rsidRPr="00C0437F" w:rsidRDefault="00A31081" w:rsidP="00BF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BF39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4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текстильных материалов</w:t>
            </w:r>
            <w:r w:rsidRPr="00C0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F39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0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31081" w:rsidRPr="002A6AA9" w:rsidTr="00DB53EB">
        <w:tc>
          <w:tcPr>
            <w:tcW w:w="817" w:type="dxa"/>
          </w:tcPr>
          <w:p w:rsidR="00A31081" w:rsidRPr="002A6AA9" w:rsidRDefault="00C108FB" w:rsidP="002E44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44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2E44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A31081" w:rsidRPr="001B1316" w:rsidRDefault="00936401" w:rsidP="009364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из волокон животного происхождения и их свойства.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81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4106" w:type="dxa"/>
            <w:gridSpan w:val="2"/>
          </w:tcPr>
          <w:p w:rsidR="00A31081" w:rsidRPr="002A6AA9" w:rsidRDefault="00A31081" w:rsidP="009364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</w:t>
            </w:r>
            <w:r w:rsidR="00936401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их получения. Виды и свойства </w:t>
            </w:r>
            <w:r w:rsidR="00936401">
              <w:rPr>
                <w:rFonts w:ascii="Times New Roman" w:hAnsi="Times New Roman" w:cs="Times New Roman"/>
                <w:sz w:val="24"/>
                <w:szCs w:val="24"/>
              </w:rPr>
              <w:t xml:space="preserve">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36401">
              <w:rPr>
                <w:rFonts w:ascii="Times New Roman" w:hAnsi="Times New Roman" w:cs="Times New Roman"/>
                <w:sz w:val="24"/>
                <w:szCs w:val="24"/>
              </w:rPr>
              <w:t>волокон животного происхождения.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A31081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текстильных материалов </w:t>
            </w:r>
            <w:r w:rsidR="00936401">
              <w:rPr>
                <w:rFonts w:ascii="Times New Roman" w:hAnsi="Times New Roman" w:cs="Times New Roman"/>
                <w:sz w:val="24"/>
                <w:szCs w:val="24"/>
              </w:rPr>
              <w:t>волокон животного происхождения.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ткани по волокнистому составу для различных швейных изделий.</w:t>
            </w:r>
          </w:p>
          <w:p w:rsidR="00A31081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предъявление информации о современных материалах из химических волокон и их применение в текстиле. Оформление результатов исследования. </w:t>
            </w:r>
          </w:p>
          <w:p w:rsidR="00A31081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самообразованию на основе учебно-познавательной мотивации</w:t>
            </w:r>
          </w:p>
          <w:p w:rsidR="00A31081" w:rsidRPr="002A6AA9" w:rsidRDefault="00A31081" w:rsidP="00A3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стратегий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чтения и работа с информацией</w:t>
            </w:r>
          </w:p>
        </w:tc>
        <w:tc>
          <w:tcPr>
            <w:tcW w:w="1417" w:type="dxa"/>
          </w:tcPr>
          <w:p w:rsidR="00A31081" w:rsidRPr="002A6AA9" w:rsidRDefault="00A31081" w:rsidP="00A31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674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31081" w:rsidRPr="002A6AA9" w:rsidRDefault="00A31081" w:rsidP="00A31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2D" w:rsidRPr="002A6AA9" w:rsidTr="00DB53EB">
        <w:tc>
          <w:tcPr>
            <w:tcW w:w="817" w:type="dxa"/>
          </w:tcPr>
          <w:p w:rsidR="002E442D" w:rsidRDefault="002E442D" w:rsidP="002E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44-52</w:t>
            </w:r>
          </w:p>
        </w:tc>
        <w:tc>
          <w:tcPr>
            <w:tcW w:w="2016" w:type="dxa"/>
          </w:tcPr>
          <w:p w:rsidR="002E442D" w:rsidRDefault="002E442D" w:rsidP="002E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Художественно-прикладная обработка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ч)</w:t>
            </w:r>
          </w:p>
        </w:tc>
        <w:tc>
          <w:tcPr>
            <w:tcW w:w="4106" w:type="dxa"/>
            <w:gridSpan w:val="2"/>
          </w:tcPr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организация рабочего места. Виды художественно-прикладной обработки материалов.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швейного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E442D" w:rsidRDefault="002E442D" w:rsidP="002E44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швейного изделия.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потребности. Краткая формулировка задачи. Исследование и анализ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лемы.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критериев, которым долж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варианты оформления.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швейного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 примерной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пользователем.</w:t>
            </w:r>
          </w:p>
        </w:tc>
        <w:tc>
          <w:tcPr>
            <w:tcW w:w="3261" w:type="dxa"/>
            <w:gridSpan w:val="2"/>
          </w:tcPr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подготовительные работы по изготовлению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изделия. Подбирать материалы в соответствии с их фактурой и цветом. Определять стоимость материалов и конечного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 Изготавливать швейное изделие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42D" w:rsidRPr="002A6AA9" w:rsidRDefault="002E442D" w:rsidP="002E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принципов общения и сотрудничества. Развитие речевой деятельности. Практическое освоение учащимися основ проектно-исследовательской деятельности</w:t>
            </w:r>
          </w:p>
        </w:tc>
        <w:tc>
          <w:tcPr>
            <w:tcW w:w="1417" w:type="dxa"/>
          </w:tcPr>
          <w:p w:rsidR="002E442D" w:rsidRDefault="002E442D" w:rsidP="002E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E442D" w:rsidRDefault="002E442D" w:rsidP="002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452" w:type="dxa"/>
          </w:tcPr>
          <w:p w:rsidR="002E442D" w:rsidRPr="002A6AA9" w:rsidRDefault="002E442D" w:rsidP="002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2D" w:rsidRPr="002A6AA9" w:rsidTr="00220496">
        <w:tc>
          <w:tcPr>
            <w:tcW w:w="14743" w:type="dxa"/>
            <w:gridSpan w:val="9"/>
          </w:tcPr>
          <w:p w:rsidR="002E442D" w:rsidRPr="00DD76A9" w:rsidRDefault="002E442D" w:rsidP="00BF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F39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76A9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Художественные ремесла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E442D" w:rsidRPr="002A6AA9" w:rsidTr="00DB53EB">
        <w:tc>
          <w:tcPr>
            <w:tcW w:w="817" w:type="dxa"/>
          </w:tcPr>
          <w:p w:rsidR="002E442D" w:rsidRDefault="002E442D" w:rsidP="002E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53-58</w:t>
            </w:r>
          </w:p>
        </w:tc>
        <w:tc>
          <w:tcPr>
            <w:tcW w:w="2016" w:type="dxa"/>
          </w:tcPr>
          <w:p w:rsidR="002E442D" w:rsidRDefault="002E442D" w:rsidP="002E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вышивки лентами (6 ч.)</w:t>
            </w:r>
          </w:p>
        </w:tc>
        <w:tc>
          <w:tcPr>
            <w:tcW w:w="4106" w:type="dxa"/>
            <w:gridSpan w:val="2"/>
          </w:tcPr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сведение из истории старинного рукоделия – вышивки.  Вышитые изделия в современной моде. Правила подбора лент в зависимости от вида изделия. Расчет количества материала.  </w:t>
            </w:r>
          </w:p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стежков для вышивки.  Вышивка издели. </w:t>
            </w:r>
          </w:p>
        </w:tc>
        <w:tc>
          <w:tcPr>
            <w:tcW w:w="3261" w:type="dxa"/>
            <w:gridSpan w:val="2"/>
          </w:tcPr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и инструментов для вышивки. Подбор полотна. Игл и лент для вышивки. Вышивка образцов стежков.</w:t>
            </w:r>
          </w:p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принципов общения и сотрудничества. Развитие речевой деятельности.</w:t>
            </w:r>
          </w:p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442D" w:rsidRDefault="002E442D" w:rsidP="002E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674" w:type="dxa"/>
          </w:tcPr>
          <w:p w:rsidR="002E442D" w:rsidRDefault="002E442D" w:rsidP="002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452" w:type="dxa"/>
          </w:tcPr>
          <w:p w:rsidR="002E442D" w:rsidRPr="002A6AA9" w:rsidRDefault="002E442D" w:rsidP="002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2D" w:rsidRPr="002A6AA9" w:rsidTr="00DB53EB">
        <w:tc>
          <w:tcPr>
            <w:tcW w:w="817" w:type="dxa"/>
          </w:tcPr>
          <w:p w:rsidR="002E442D" w:rsidRDefault="002E442D" w:rsidP="002E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59-68</w:t>
            </w:r>
          </w:p>
        </w:tc>
        <w:tc>
          <w:tcPr>
            <w:tcW w:w="2016" w:type="dxa"/>
          </w:tcPr>
          <w:p w:rsidR="002E442D" w:rsidRDefault="002E442D" w:rsidP="002E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Художественно-прикладная обработка материалов (10 ч.)</w:t>
            </w:r>
          </w:p>
        </w:tc>
        <w:tc>
          <w:tcPr>
            <w:tcW w:w="4106" w:type="dxa"/>
            <w:gridSpan w:val="2"/>
          </w:tcPr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организация рабочего места. Виды художественно-прикладной обработки материалов. Вышивка – как один из видов художественно-прикладной обработки материалов. </w:t>
            </w:r>
          </w:p>
          <w:p w:rsidR="002E442D" w:rsidRDefault="002E442D" w:rsidP="002E44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изготовлению вышитого изделия.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потребности. Краткая формулировка задачи. Исследование и анализ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лемы.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критериев, которым долж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варианты оформления.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вышивки.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 примерной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пользователем.</w:t>
            </w:r>
          </w:p>
        </w:tc>
        <w:tc>
          <w:tcPr>
            <w:tcW w:w="3261" w:type="dxa"/>
            <w:gridSpan w:val="2"/>
          </w:tcPr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подготовительные работы по изготовлению вышитого изделия. Подбирать материалы в соответствии с их фактурой и цветом. Определять стоимость материалов и конечного изделия. Изготавливать изделие – вышивку.</w:t>
            </w:r>
          </w:p>
          <w:p w:rsidR="002E442D" w:rsidRDefault="002E442D" w:rsidP="002E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принципов общения и сотрудничества. Развитие речевой деятельности. Практическое освоение учащимися основ проектно-исследовательской деятельности</w:t>
            </w:r>
          </w:p>
        </w:tc>
        <w:tc>
          <w:tcPr>
            <w:tcW w:w="1417" w:type="dxa"/>
          </w:tcPr>
          <w:p w:rsidR="002E442D" w:rsidRDefault="002E442D" w:rsidP="002E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E442D" w:rsidRDefault="002E442D" w:rsidP="002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 </w:t>
            </w:r>
          </w:p>
        </w:tc>
        <w:tc>
          <w:tcPr>
            <w:tcW w:w="1452" w:type="dxa"/>
          </w:tcPr>
          <w:p w:rsidR="002E442D" w:rsidRPr="002A6AA9" w:rsidRDefault="002E442D" w:rsidP="002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5FA" w:rsidRPr="002A6AA9" w:rsidRDefault="006265FA" w:rsidP="002A6AA9">
      <w:pPr>
        <w:rPr>
          <w:rFonts w:ascii="Times New Roman" w:hAnsi="Times New Roman" w:cs="Times New Roman"/>
          <w:sz w:val="24"/>
          <w:szCs w:val="24"/>
        </w:rPr>
        <w:sectPr w:rsidR="006265FA" w:rsidRPr="002A6AA9" w:rsidSect="00A247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0493" w:rsidRPr="00517725" w:rsidRDefault="00364C6A" w:rsidP="00594457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265FA" w:rsidRPr="00517725">
        <w:rPr>
          <w:rFonts w:ascii="Times New Roman" w:hAnsi="Times New Roman" w:cs="Times New Roman"/>
          <w:b/>
          <w:sz w:val="24"/>
          <w:szCs w:val="24"/>
        </w:rPr>
        <w:t>Перечень практических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28"/>
        <w:gridCol w:w="3326"/>
        <w:gridCol w:w="1382"/>
      </w:tblGrid>
      <w:tr w:rsidR="006265FA" w:rsidRPr="002A6AA9" w:rsidTr="00BA7E47">
        <w:tc>
          <w:tcPr>
            <w:tcW w:w="534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</w:t>
            </w:r>
          </w:p>
        </w:tc>
        <w:tc>
          <w:tcPr>
            <w:tcW w:w="3326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382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265FA" w:rsidRPr="002A6AA9" w:rsidRDefault="00FC74C5" w:rsidP="004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по изготовлению изделия </w:t>
            </w:r>
            <w:r w:rsidR="00400068">
              <w:rPr>
                <w:rFonts w:ascii="Times New Roman" w:hAnsi="Times New Roman" w:cs="Times New Roman"/>
                <w:sz w:val="24"/>
                <w:szCs w:val="24"/>
              </w:rPr>
              <w:t>«Фонарик»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382" w:type="dxa"/>
          </w:tcPr>
          <w:p w:rsidR="006265FA" w:rsidRPr="002A6AA9" w:rsidRDefault="00FC74C5" w:rsidP="004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400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6265FA" w:rsidRPr="002A6AA9" w:rsidRDefault="0066610F" w:rsidP="004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по изготовлению </w:t>
            </w:r>
            <w:r w:rsidR="00400068">
              <w:rPr>
                <w:rFonts w:ascii="Times New Roman" w:hAnsi="Times New Roman" w:cs="Times New Roman"/>
                <w:sz w:val="24"/>
                <w:szCs w:val="24"/>
              </w:rPr>
              <w:t>изделия в технике точечная роспись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382" w:type="dxa"/>
          </w:tcPr>
          <w:p w:rsidR="006265FA" w:rsidRPr="002A6AA9" w:rsidRDefault="0049197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30-41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6265FA" w:rsidRPr="002A6AA9" w:rsidRDefault="00220496" w:rsidP="002E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</w:t>
            </w:r>
            <w:r w:rsidR="002E442D">
              <w:rPr>
                <w:rFonts w:ascii="Times New Roman" w:hAnsi="Times New Roman" w:cs="Times New Roman"/>
                <w:sz w:val="24"/>
                <w:szCs w:val="24"/>
              </w:rPr>
              <w:t>– швейное изделие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382" w:type="dxa"/>
          </w:tcPr>
          <w:p w:rsidR="006265FA" w:rsidRPr="002A6AA9" w:rsidRDefault="0049197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44-52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6265FA" w:rsidRPr="002A6AA9" w:rsidRDefault="00220496" w:rsidP="002E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E442D">
              <w:rPr>
                <w:rFonts w:ascii="Times New Roman" w:hAnsi="Times New Roman" w:cs="Times New Roman"/>
                <w:sz w:val="24"/>
                <w:szCs w:val="24"/>
              </w:rPr>
              <w:t>образцов стежков для вышивки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382" w:type="dxa"/>
          </w:tcPr>
          <w:p w:rsidR="006265FA" w:rsidRPr="002A6AA9" w:rsidRDefault="00491975" w:rsidP="004919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2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6265FA" w:rsidRPr="002A6AA9" w:rsidRDefault="002E442D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- вышивка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382" w:type="dxa"/>
          </w:tcPr>
          <w:p w:rsidR="006265FA" w:rsidRPr="002A6AA9" w:rsidRDefault="00491975" w:rsidP="00220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59-68</w:t>
            </w:r>
          </w:p>
        </w:tc>
      </w:tr>
    </w:tbl>
    <w:p w:rsidR="006265FA" w:rsidRPr="002A6AA9" w:rsidRDefault="006265FA" w:rsidP="002A6AA9">
      <w:pPr>
        <w:rPr>
          <w:rFonts w:ascii="Times New Roman" w:hAnsi="Times New Roman" w:cs="Times New Roman"/>
          <w:sz w:val="24"/>
          <w:szCs w:val="24"/>
        </w:rPr>
      </w:pPr>
    </w:p>
    <w:p w:rsidR="006265FA" w:rsidRPr="002A6AA9" w:rsidRDefault="006265FA" w:rsidP="002A6A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265FA" w:rsidRPr="002A6AA9" w:rsidSect="006265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10A1" w:rsidRPr="00517725" w:rsidRDefault="00517725" w:rsidP="005177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F610A1" w:rsidRPr="00517725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F610A1" w:rsidRPr="002A6AA9" w:rsidRDefault="00F610A1" w:rsidP="002A6AA9">
      <w:pPr>
        <w:rPr>
          <w:rFonts w:ascii="Times New Roman" w:hAnsi="Times New Roman" w:cs="Times New Roman"/>
          <w:b/>
          <w:sz w:val="24"/>
          <w:szCs w:val="24"/>
        </w:rPr>
      </w:pPr>
      <w:r w:rsidRPr="002A6AA9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F610A1" w:rsidRPr="002A6AA9" w:rsidRDefault="00F610A1" w:rsidP="002A6AA9">
      <w:pPr>
        <w:rPr>
          <w:rFonts w:ascii="Times New Roman" w:hAnsi="Times New Roman" w:cs="Times New Roman"/>
          <w:b/>
          <w:sz w:val="24"/>
          <w:szCs w:val="24"/>
        </w:rPr>
      </w:pPr>
      <w:r w:rsidRPr="002A6AA9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Федеральный закон Российской Федерации от 29 декабря 2012 г. N 273-ФЗ "Об образовании в Российской Федерации.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Федеральный государственный образовательный стандарт основного общего образования.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Федеральный базисный учебный план для образовательных учреждений Российской Федерации.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Современные педагогические технологии основной школы в условиях ФГОС. О.Б. Даутова, Е.В. Иваньшина, О.А. Ивашедкина, Т.Б. Казачкова, О.Н. Крылова, И.В. Муштавинская – СПБ.:КАРО, 2015</w:t>
      </w:r>
    </w:p>
    <w:p w:rsidR="00F610A1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Техн</w:t>
      </w:r>
      <w:r w:rsidR="000833BB" w:rsidRPr="002A6AA9">
        <w:t xml:space="preserve">ология: </w:t>
      </w:r>
      <w:r w:rsidR="0066610F">
        <w:t>6</w:t>
      </w:r>
      <w:r w:rsidRPr="002A6AA9">
        <w:t xml:space="preserve"> класс: учебник для учащихся общеобразовательных организаций; под ред. </w:t>
      </w:r>
      <w:r w:rsidR="00EA4F8D">
        <w:t>Н.В. Синица, П.С. Самородский, Д.В. Симоненко, О.В. Яковенко. – М.: Вентана-Граф, 2014</w:t>
      </w:r>
      <w:r w:rsidRPr="002A6AA9">
        <w:t>.</w:t>
      </w:r>
    </w:p>
    <w:p w:rsidR="00EA4F8D" w:rsidRPr="002A6AA9" w:rsidRDefault="00EA4F8D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>
        <w:t xml:space="preserve">Методическое пособие. </w:t>
      </w:r>
      <w:r w:rsidR="004558FE">
        <w:t>7</w:t>
      </w:r>
      <w:r>
        <w:t xml:space="preserve"> класс к учебнику Н.В. Синица, П.С. Самородский. – М.:Вентана-Граф, 2014 </w:t>
      </w:r>
    </w:p>
    <w:p w:rsidR="00F610A1" w:rsidRPr="002A6AA9" w:rsidRDefault="00F610A1" w:rsidP="002A6AA9">
      <w:pPr>
        <w:pStyle w:val="western"/>
        <w:spacing w:after="0" w:line="276" w:lineRule="auto"/>
        <w:jc w:val="both"/>
        <w:rPr>
          <w:b/>
        </w:rPr>
      </w:pPr>
      <w:r w:rsidRPr="002A6AA9">
        <w:rPr>
          <w:b/>
        </w:rPr>
        <w:t>Литература для учащихся:</w:t>
      </w:r>
    </w:p>
    <w:p w:rsidR="00EA4F8D" w:rsidRDefault="00EA4F8D" w:rsidP="00EA4F8D">
      <w:pPr>
        <w:pStyle w:val="western"/>
        <w:numPr>
          <w:ilvl w:val="1"/>
          <w:numId w:val="17"/>
        </w:numPr>
        <w:spacing w:after="0" w:line="276" w:lineRule="auto"/>
        <w:jc w:val="both"/>
      </w:pPr>
      <w:r w:rsidRPr="002A6AA9">
        <w:t xml:space="preserve">Технология: </w:t>
      </w:r>
      <w:r w:rsidR="004558FE">
        <w:t>7</w:t>
      </w:r>
      <w:bookmarkStart w:id="0" w:name="_GoBack"/>
      <w:bookmarkEnd w:id="0"/>
      <w:r w:rsidRPr="002A6AA9">
        <w:t xml:space="preserve"> класс: учебник для учащихся общеобразовательных организаций; под ред. </w:t>
      </w:r>
      <w:r>
        <w:t>Н.В. Синица, П.С. Самородский, Д.В. Симоненко, О.В. Яковенко. – М.: Вентана-Граф, 2014</w:t>
      </w:r>
      <w:r w:rsidRPr="002A6AA9">
        <w:t>.</w:t>
      </w:r>
    </w:p>
    <w:p w:rsidR="00F610A1" w:rsidRPr="002A6AA9" w:rsidRDefault="00F610A1" w:rsidP="002A6AA9">
      <w:pPr>
        <w:pStyle w:val="western"/>
        <w:spacing w:after="0" w:line="276" w:lineRule="auto"/>
        <w:jc w:val="both"/>
        <w:rPr>
          <w:b/>
        </w:rPr>
      </w:pPr>
      <w:r w:rsidRPr="002A6AA9">
        <w:rPr>
          <w:b/>
        </w:rPr>
        <w:t>Электронные ресурсы:</w:t>
      </w:r>
    </w:p>
    <w:p w:rsidR="00F610A1" w:rsidRPr="002A6AA9" w:rsidRDefault="00F610A1" w:rsidP="002A6AA9">
      <w:pPr>
        <w:pStyle w:val="western"/>
        <w:spacing w:after="0" w:line="276" w:lineRule="auto"/>
        <w:ind w:left="720"/>
        <w:jc w:val="both"/>
      </w:pPr>
      <w:r w:rsidRPr="002A6AA9">
        <w:t>1. ФЕДЕРАЛЬНЫЙ ГОСУДАРСТВЕННЫЙ ОБРАЗОВАТЕЛЬНЫЙ СТАНДАРТ ОСНОВНОГО ОБЩЕГО ОБРАЗОВАНИЯ –  http//standart.edu.ru/</w:t>
      </w:r>
    </w:p>
    <w:p w:rsidR="00F610A1" w:rsidRPr="002A6AA9" w:rsidRDefault="00F610A1" w:rsidP="002A6AA9">
      <w:pPr>
        <w:pStyle w:val="western"/>
        <w:spacing w:after="0" w:line="276" w:lineRule="auto"/>
        <w:ind w:left="720"/>
        <w:jc w:val="both"/>
      </w:pPr>
      <w:r w:rsidRPr="002A6AA9">
        <w:t>2. СОЦИАЛЬНАЯ СЕТЬ РАБОТНИКОВ ОБРАЗОВАНИЯ – http//nsportal.ru/</w:t>
      </w:r>
    </w:p>
    <w:p w:rsidR="00F610A1" w:rsidRPr="002A6AA9" w:rsidRDefault="00F610A1" w:rsidP="002A6AA9">
      <w:pPr>
        <w:pStyle w:val="western"/>
        <w:spacing w:after="0" w:line="276" w:lineRule="auto"/>
        <w:ind w:left="720"/>
        <w:jc w:val="both"/>
      </w:pPr>
      <w:r w:rsidRPr="002A6AA9">
        <w:t>3. МЕТОД ПРОЕКТОВ – http//letopisi.ru/</w:t>
      </w:r>
    </w:p>
    <w:p w:rsidR="006273EB" w:rsidRPr="002A6AA9" w:rsidRDefault="00F610A1" w:rsidP="002A6AA9">
      <w:pPr>
        <w:pStyle w:val="western"/>
        <w:spacing w:after="0" w:line="276" w:lineRule="auto"/>
        <w:ind w:left="720"/>
        <w:jc w:val="both"/>
        <w:sectPr w:rsidR="006273EB" w:rsidRPr="002A6AA9" w:rsidSect="006273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6AA9">
        <w:t>4. ВИКИПЕДИЯ – СВОБОДНАЯ ЭНЦИКЛОПЕДИЯ – http//ru.wikipedia.org/</w:t>
      </w:r>
    </w:p>
    <w:p w:rsidR="00DE089A" w:rsidRPr="002A6AA9" w:rsidRDefault="00DE089A" w:rsidP="00DA58D8">
      <w:pPr>
        <w:rPr>
          <w:rFonts w:ascii="Times New Roman" w:hAnsi="Times New Roman" w:cs="Times New Roman"/>
          <w:sz w:val="24"/>
          <w:szCs w:val="24"/>
        </w:rPr>
      </w:pPr>
    </w:p>
    <w:sectPr w:rsidR="00DE089A" w:rsidRPr="002A6AA9" w:rsidSect="00A247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E6" w:rsidRDefault="00D01DE6" w:rsidP="00527660">
      <w:pPr>
        <w:spacing w:after="0" w:line="240" w:lineRule="auto"/>
      </w:pPr>
      <w:r>
        <w:separator/>
      </w:r>
    </w:p>
  </w:endnote>
  <w:endnote w:type="continuationSeparator" w:id="0">
    <w:p w:rsidR="00D01DE6" w:rsidRDefault="00D01DE6" w:rsidP="0052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5820"/>
      <w:docPartObj>
        <w:docPartGallery w:val="Page Numbers (Bottom of Page)"/>
        <w:docPartUnique/>
      </w:docPartObj>
    </w:sdtPr>
    <w:sdtContent>
      <w:p w:rsidR="00DE111C" w:rsidRDefault="00DE11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FE">
          <w:rPr>
            <w:noProof/>
          </w:rPr>
          <w:t>23</w:t>
        </w:r>
        <w:r>
          <w:fldChar w:fldCharType="end"/>
        </w:r>
      </w:p>
    </w:sdtContent>
  </w:sdt>
  <w:p w:rsidR="00DE111C" w:rsidRDefault="00DE11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E6" w:rsidRDefault="00D01DE6" w:rsidP="00527660">
      <w:pPr>
        <w:spacing w:after="0" w:line="240" w:lineRule="auto"/>
      </w:pPr>
      <w:r>
        <w:separator/>
      </w:r>
    </w:p>
  </w:footnote>
  <w:footnote w:type="continuationSeparator" w:id="0">
    <w:p w:rsidR="00D01DE6" w:rsidRDefault="00D01DE6" w:rsidP="0052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54"/>
    <w:multiLevelType w:val="multilevel"/>
    <w:tmpl w:val="4A32BCC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" w15:restartNumberingAfterBreak="0">
    <w:nsid w:val="01221578"/>
    <w:multiLevelType w:val="multilevel"/>
    <w:tmpl w:val="899A5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8403C3"/>
    <w:multiLevelType w:val="multilevel"/>
    <w:tmpl w:val="1F26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C412E6"/>
    <w:multiLevelType w:val="multilevel"/>
    <w:tmpl w:val="6F0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C155E"/>
    <w:multiLevelType w:val="hybridMultilevel"/>
    <w:tmpl w:val="997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C046F4"/>
    <w:multiLevelType w:val="multilevel"/>
    <w:tmpl w:val="623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A0290"/>
    <w:multiLevelType w:val="hybridMultilevel"/>
    <w:tmpl w:val="58505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429A8"/>
    <w:multiLevelType w:val="multilevel"/>
    <w:tmpl w:val="80F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C51D6"/>
    <w:multiLevelType w:val="multilevel"/>
    <w:tmpl w:val="9D1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2691F"/>
    <w:multiLevelType w:val="multilevel"/>
    <w:tmpl w:val="79D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170E5"/>
    <w:multiLevelType w:val="hybridMultilevel"/>
    <w:tmpl w:val="BCC0B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1C142C"/>
    <w:multiLevelType w:val="multilevel"/>
    <w:tmpl w:val="26E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F9E72CD"/>
    <w:multiLevelType w:val="multilevel"/>
    <w:tmpl w:val="CD6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D3F5D"/>
    <w:multiLevelType w:val="hybridMultilevel"/>
    <w:tmpl w:val="8D2AE6D6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98742A4"/>
    <w:multiLevelType w:val="multilevel"/>
    <w:tmpl w:val="F45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32335C"/>
    <w:multiLevelType w:val="multilevel"/>
    <w:tmpl w:val="0F3C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F62B7"/>
    <w:multiLevelType w:val="multilevel"/>
    <w:tmpl w:val="1416EAA0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0" w15:restartNumberingAfterBreak="0">
    <w:nsid w:val="4C3A0033"/>
    <w:multiLevelType w:val="multilevel"/>
    <w:tmpl w:val="E1620D9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1" w15:restartNumberingAfterBreak="0">
    <w:nsid w:val="4C755EAB"/>
    <w:multiLevelType w:val="hybridMultilevel"/>
    <w:tmpl w:val="F150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1B0C"/>
    <w:multiLevelType w:val="multilevel"/>
    <w:tmpl w:val="F45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D123ACE"/>
    <w:multiLevelType w:val="multilevel"/>
    <w:tmpl w:val="9E9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E6CEA"/>
    <w:multiLevelType w:val="hybridMultilevel"/>
    <w:tmpl w:val="EA1A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AB1911"/>
    <w:multiLevelType w:val="multilevel"/>
    <w:tmpl w:val="D25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D252D"/>
    <w:multiLevelType w:val="multilevel"/>
    <w:tmpl w:val="E99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0874670"/>
    <w:multiLevelType w:val="multilevel"/>
    <w:tmpl w:val="19E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05A9D"/>
    <w:multiLevelType w:val="multilevel"/>
    <w:tmpl w:val="C1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7046C8"/>
    <w:multiLevelType w:val="multilevel"/>
    <w:tmpl w:val="2EA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D16B8"/>
    <w:multiLevelType w:val="multilevel"/>
    <w:tmpl w:val="781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30533B"/>
    <w:multiLevelType w:val="multilevel"/>
    <w:tmpl w:val="AFA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5"/>
  </w:num>
  <w:num w:numId="5">
    <w:abstractNumId w:val="10"/>
  </w:num>
  <w:num w:numId="6">
    <w:abstractNumId w:val="18"/>
  </w:num>
  <w:num w:numId="7">
    <w:abstractNumId w:val="2"/>
  </w:num>
  <w:num w:numId="8">
    <w:abstractNumId w:val="21"/>
  </w:num>
  <w:num w:numId="9">
    <w:abstractNumId w:val="1"/>
  </w:num>
  <w:num w:numId="10">
    <w:abstractNumId w:val="20"/>
  </w:num>
  <w:num w:numId="11">
    <w:abstractNumId w:val="17"/>
  </w:num>
  <w:num w:numId="12">
    <w:abstractNumId w:val="7"/>
  </w:num>
  <w:num w:numId="13">
    <w:abstractNumId w:val="13"/>
  </w:num>
  <w:num w:numId="14">
    <w:abstractNumId w:val="23"/>
  </w:num>
  <w:num w:numId="15">
    <w:abstractNumId w:val="32"/>
  </w:num>
  <w:num w:numId="16">
    <w:abstractNumId w:val="33"/>
  </w:num>
  <w:num w:numId="17">
    <w:abstractNumId w:val="22"/>
    <w:lvlOverride w:ilvl="0">
      <w:startOverride w:val="1"/>
    </w:lvlOverride>
  </w:num>
  <w:num w:numId="18">
    <w:abstractNumId w:val="4"/>
  </w:num>
  <w:num w:numId="19">
    <w:abstractNumId w:val="25"/>
  </w:num>
  <w:num w:numId="20">
    <w:abstractNumId w:val="9"/>
  </w:num>
  <w:num w:numId="21">
    <w:abstractNumId w:val="6"/>
  </w:num>
  <w:num w:numId="22">
    <w:abstractNumId w:val="3"/>
  </w:num>
  <w:num w:numId="23">
    <w:abstractNumId w:val="31"/>
  </w:num>
  <w:num w:numId="24">
    <w:abstractNumId w:val="35"/>
  </w:num>
  <w:num w:numId="25">
    <w:abstractNumId w:val="27"/>
  </w:num>
  <w:num w:numId="26">
    <w:abstractNumId w:val="8"/>
  </w:num>
  <w:num w:numId="27">
    <w:abstractNumId w:val="34"/>
  </w:num>
  <w:num w:numId="28">
    <w:abstractNumId w:val="12"/>
  </w:num>
  <w:num w:numId="29">
    <w:abstractNumId w:val="14"/>
  </w:num>
  <w:num w:numId="30">
    <w:abstractNumId w:val="24"/>
  </w:num>
  <w:num w:numId="31">
    <w:abstractNumId w:val="30"/>
  </w:num>
  <w:num w:numId="32">
    <w:abstractNumId w:val="29"/>
  </w:num>
  <w:num w:numId="33">
    <w:abstractNumId w:val="0"/>
  </w:num>
  <w:num w:numId="34">
    <w:abstractNumId w:val="1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D7"/>
    <w:rsid w:val="00026902"/>
    <w:rsid w:val="000537FD"/>
    <w:rsid w:val="0005529A"/>
    <w:rsid w:val="00071D27"/>
    <w:rsid w:val="000833BB"/>
    <w:rsid w:val="000B4CDF"/>
    <w:rsid w:val="000E77C2"/>
    <w:rsid w:val="00123AFD"/>
    <w:rsid w:val="001453A2"/>
    <w:rsid w:val="001B1316"/>
    <w:rsid w:val="001B1A77"/>
    <w:rsid w:val="001D1051"/>
    <w:rsid w:val="001E4CCA"/>
    <w:rsid w:val="00220496"/>
    <w:rsid w:val="00231847"/>
    <w:rsid w:val="0023291C"/>
    <w:rsid w:val="00236FA2"/>
    <w:rsid w:val="0023709B"/>
    <w:rsid w:val="00281675"/>
    <w:rsid w:val="00283BCF"/>
    <w:rsid w:val="00284C25"/>
    <w:rsid w:val="00294B00"/>
    <w:rsid w:val="002A3085"/>
    <w:rsid w:val="002A6AA9"/>
    <w:rsid w:val="002B5B14"/>
    <w:rsid w:val="002B6E5D"/>
    <w:rsid w:val="002C44AE"/>
    <w:rsid w:val="002D0B8E"/>
    <w:rsid w:val="002E442D"/>
    <w:rsid w:val="002F2E98"/>
    <w:rsid w:val="002F4E5E"/>
    <w:rsid w:val="00325D99"/>
    <w:rsid w:val="00343FF5"/>
    <w:rsid w:val="00346702"/>
    <w:rsid w:val="0035168B"/>
    <w:rsid w:val="00352470"/>
    <w:rsid w:val="00364C6A"/>
    <w:rsid w:val="00382D46"/>
    <w:rsid w:val="0038747B"/>
    <w:rsid w:val="00400068"/>
    <w:rsid w:val="0042502F"/>
    <w:rsid w:val="0043019D"/>
    <w:rsid w:val="0043403C"/>
    <w:rsid w:val="0044057A"/>
    <w:rsid w:val="004558FE"/>
    <w:rsid w:val="00491975"/>
    <w:rsid w:val="004E72CF"/>
    <w:rsid w:val="00507D97"/>
    <w:rsid w:val="00517725"/>
    <w:rsid w:val="00527660"/>
    <w:rsid w:val="00532BEC"/>
    <w:rsid w:val="00533E26"/>
    <w:rsid w:val="0055670A"/>
    <w:rsid w:val="00567ADA"/>
    <w:rsid w:val="00575E34"/>
    <w:rsid w:val="00577501"/>
    <w:rsid w:val="00591F36"/>
    <w:rsid w:val="00594457"/>
    <w:rsid w:val="0059496E"/>
    <w:rsid w:val="005B58EB"/>
    <w:rsid w:val="005C1363"/>
    <w:rsid w:val="005D576F"/>
    <w:rsid w:val="00601A65"/>
    <w:rsid w:val="00601D06"/>
    <w:rsid w:val="006265FA"/>
    <w:rsid w:val="006273EB"/>
    <w:rsid w:val="00627AC2"/>
    <w:rsid w:val="0065314E"/>
    <w:rsid w:val="0065438A"/>
    <w:rsid w:val="0066610F"/>
    <w:rsid w:val="006B101D"/>
    <w:rsid w:val="006B176D"/>
    <w:rsid w:val="006E1B5A"/>
    <w:rsid w:val="006F0257"/>
    <w:rsid w:val="006F4A87"/>
    <w:rsid w:val="00742153"/>
    <w:rsid w:val="00774F0A"/>
    <w:rsid w:val="00784049"/>
    <w:rsid w:val="00787A8E"/>
    <w:rsid w:val="0079601C"/>
    <w:rsid w:val="00797702"/>
    <w:rsid w:val="007A6150"/>
    <w:rsid w:val="007B3B90"/>
    <w:rsid w:val="007E2D5B"/>
    <w:rsid w:val="008049AB"/>
    <w:rsid w:val="00813BEC"/>
    <w:rsid w:val="0081675B"/>
    <w:rsid w:val="00881709"/>
    <w:rsid w:val="008A0ECE"/>
    <w:rsid w:val="008A1036"/>
    <w:rsid w:val="008A2350"/>
    <w:rsid w:val="008A4BAE"/>
    <w:rsid w:val="008B48AD"/>
    <w:rsid w:val="008C24CA"/>
    <w:rsid w:val="008D4566"/>
    <w:rsid w:val="008F0ED5"/>
    <w:rsid w:val="008F4FE0"/>
    <w:rsid w:val="008F50C6"/>
    <w:rsid w:val="00901D75"/>
    <w:rsid w:val="00903C2F"/>
    <w:rsid w:val="0092763D"/>
    <w:rsid w:val="00936401"/>
    <w:rsid w:val="009370FD"/>
    <w:rsid w:val="009536E1"/>
    <w:rsid w:val="00972EB2"/>
    <w:rsid w:val="009746A9"/>
    <w:rsid w:val="00986953"/>
    <w:rsid w:val="00997E0D"/>
    <w:rsid w:val="009A1F45"/>
    <w:rsid w:val="009D26B6"/>
    <w:rsid w:val="009D388B"/>
    <w:rsid w:val="00A02002"/>
    <w:rsid w:val="00A20DD3"/>
    <w:rsid w:val="00A23EDD"/>
    <w:rsid w:val="00A2473E"/>
    <w:rsid w:val="00A31081"/>
    <w:rsid w:val="00A75FEE"/>
    <w:rsid w:val="00A80D37"/>
    <w:rsid w:val="00A8789A"/>
    <w:rsid w:val="00AB6E89"/>
    <w:rsid w:val="00B001C6"/>
    <w:rsid w:val="00B03F49"/>
    <w:rsid w:val="00B06E44"/>
    <w:rsid w:val="00B14A04"/>
    <w:rsid w:val="00B34E43"/>
    <w:rsid w:val="00B44F2B"/>
    <w:rsid w:val="00B86666"/>
    <w:rsid w:val="00B877CA"/>
    <w:rsid w:val="00BA7E47"/>
    <w:rsid w:val="00BC38EB"/>
    <w:rsid w:val="00BD44B4"/>
    <w:rsid w:val="00BF391D"/>
    <w:rsid w:val="00C0437F"/>
    <w:rsid w:val="00C06E03"/>
    <w:rsid w:val="00C108FB"/>
    <w:rsid w:val="00C469C4"/>
    <w:rsid w:val="00C63E79"/>
    <w:rsid w:val="00C83F4C"/>
    <w:rsid w:val="00C917D7"/>
    <w:rsid w:val="00CA3EB0"/>
    <w:rsid w:val="00CC4772"/>
    <w:rsid w:val="00CD5726"/>
    <w:rsid w:val="00CF4752"/>
    <w:rsid w:val="00D01DE6"/>
    <w:rsid w:val="00D03396"/>
    <w:rsid w:val="00D21965"/>
    <w:rsid w:val="00D30804"/>
    <w:rsid w:val="00D42BC8"/>
    <w:rsid w:val="00D50745"/>
    <w:rsid w:val="00D66FB5"/>
    <w:rsid w:val="00D84105"/>
    <w:rsid w:val="00DA58D8"/>
    <w:rsid w:val="00DB53EB"/>
    <w:rsid w:val="00DB7797"/>
    <w:rsid w:val="00DD07E7"/>
    <w:rsid w:val="00DD76A9"/>
    <w:rsid w:val="00DE0493"/>
    <w:rsid w:val="00DE089A"/>
    <w:rsid w:val="00DE111C"/>
    <w:rsid w:val="00DE7708"/>
    <w:rsid w:val="00E04359"/>
    <w:rsid w:val="00E106FE"/>
    <w:rsid w:val="00E14DA8"/>
    <w:rsid w:val="00E23422"/>
    <w:rsid w:val="00E50F0F"/>
    <w:rsid w:val="00E53765"/>
    <w:rsid w:val="00E61920"/>
    <w:rsid w:val="00E96926"/>
    <w:rsid w:val="00EA4F8D"/>
    <w:rsid w:val="00ED3D4E"/>
    <w:rsid w:val="00ED5302"/>
    <w:rsid w:val="00EE24CA"/>
    <w:rsid w:val="00EF706A"/>
    <w:rsid w:val="00F23A77"/>
    <w:rsid w:val="00F42B3D"/>
    <w:rsid w:val="00F43340"/>
    <w:rsid w:val="00F4400D"/>
    <w:rsid w:val="00F45C49"/>
    <w:rsid w:val="00F610A1"/>
    <w:rsid w:val="00FA1570"/>
    <w:rsid w:val="00FB5E65"/>
    <w:rsid w:val="00FC74C5"/>
    <w:rsid w:val="00FE75A1"/>
    <w:rsid w:val="00FF479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56DC"/>
  <w15:docId w15:val="{C3214C25-DA89-450B-A52B-E02F9F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660"/>
  </w:style>
  <w:style w:type="paragraph" w:styleId="a6">
    <w:name w:val="footer"/>
    <w:basedOn w:val="a"/>
    <w:link w:val="a7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660"/>
  </w:style>
  <w:style w:type="paragraph" w:styleId="a8">
    <w:name w:val="List Paragraph"/>
    <w:basedOn w:val="a"/>
    <w:qFormat/>
    <w:rsid w:val="00527660"/>
    <w:pPr>
      <w:ind w:left="720"/>
      <w:contextualSpacing/>
    </w:pPr>
  </w:style>
  <w:style w:type="paragraph" w:customStyle="1" w:styleId="western">
    <w:name w:val="western"/>
    <w:basedOn w:val="a"/>
    <w:rsid w:val="00F610A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D0B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D0B8E"/>
    <w:pPr>
      <w:spacing w:after="100"/>
    </w:pPr>
  </w:style>
  <w:style w:type="character" w:styleId="aa">
    <w:name w:val="Hyperlink"/>
    <w:basedOn w:val="a0"/>
    <w:uiPriority w:val="99"/>
    <w:unhideWhenUsed/>
    <w:rsid w:val="002D0B8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B8E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D0B8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2D0B8E"/>
    <w:pPr>
      <w:spacing w:after="100"/>
      <w:ind w:left="440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6666"/>
  </w:style>
  <w:style w:type="character" w:customStyle="1" w:styleId="c1">
    <w:name w:val="c1"/>
    <w:basedOn w:val="a0"/>
    <w:rsid w:val="00B86666"/>
  </w:style>
  <w:style w:type="character" w:customStyle="1" w:styleId="c10">
    <w:name w:val="c10"/>
    <w:basedOn w:val="a0"/>
    <w:rsid w:val="00B86666"/>
  </w:style>
  <w:style w:type="character" w:customStyle="1" w:styleId="apple-converted-space">
    <w:name w:val="apple-converted-space"/>
    <w:basedOn w:val="a0"/>
    <w:rsid w:val="00B86666"/>
  </w:style>
  <w:style w:type="paragraph" w:customStyle="1" w:styleId="p28">
    <w:name w:val="p28"/>
    <w:basedOn w:val="a"/>
    <w:rsid w:val="00A3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D42E-9CFD-49FF-83DF-CD50624B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24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class507</dc:creator>
  <cp:lastModifiedBy>Тилькунова Наталья</cp:lastModifiedBy>
  <cp:revision>43</cp:revision>
  <cp:lastPrinted>2016-07-27T21:33:00Z</cp:lastPrinted>
  <dcterms:created xsi:type="dcterms:W3CDTF">2016-07-25T18:45:00Z</dcterms:created>
  <dcterms:modified xsi:type="dcterms:W3CDTF">2017-09-02T22:15:00Z</dcterms:modified>
</cp:coreProperties>
</file>